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1D" w:rsidRDefault="0031411D" w:rsidP="00E31A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Pregled ukupno ostvarenih bodova</w:t>
      </w:r>
    </w:p>
    <w:p w:rsidR="0031411D" w:rsidRDefault="0031411D" w:rsidP="00E31A15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48"/>
        <w:gridCol w:w="4410"/>
        <w:gridCol w:w="1065"/>
        <w:gridCol w:w="4695"/>
      </w:tblGrid>
      <w:tr w:rsidR="00FD4898" w:rsidTr="003B2922">
        <w:tc>
          <w:tcPr>
            <w:tcW w:w="648" w:type="dxa"/>
          </w:tcPr>
          <w:p w:rsidR="00276C55" w:rsidRPr="00276C55" w:rsidRDefault="00276C55" w:rsidP="00E31A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</w:tcPr>
          <w:p w:rsidR="00276C55" w:rsidRPr="00276C55" w:rsidRDefault="00276C55" w:rsidP="00E31A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:rsidR="00276C55" w:rsidRPr="00276C55" w:rsidRDefault="0031411D" w:rsidP="0031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276C55" w:rsidRPr="00276C55">
              <w:rPr>
                <w:rFonts w:ascii="Arial" w:hAnsi="Arial" w:cs="Arial"/>
                <w:sz w:val="20"/>
                <w:szCs w:val="20"/>
              </w:rPr>
              <w:t>otrebno</w:t>
            </w:r>
          </w:p>
        </w:tc>
        <w:tc>
          <w:tcPr>
            <w:tcW w:w="4695" w:type="dxa"/>
          </w:tcPr>
          <w:p w:rsidR="00276C55" w:rsidRPr="00276C55" w:rsidRDefault="0031411D" w:rsidP="00E31A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276C55" w:rsidRPr="00276C55">
              <w:rPr>
                <w:rFonts w:ascii="Arial" w:hAnsi="Arial" w:cs="Arial"/>
                <w:sz w:val="20"/>
                <w:szCs w:val="20"/>
              </w:rPr>
              <w:t>stvareno</w:t>
            </w:r>
          </w:p>
        </w:tc>
      </w:tr>
      <w:tr w:rsidR="00FD4898" w:rsidTr="003B2922">
        <w:tc>
          <w:tcPr>
            <w:tcW w:w="648" w:type="dxa"/>
            <w:vMerge w:val="restart"/>
          </w:tcPr>
          <w:p w:rsidR="00FD4898" w:rsidRDefault="0031411D" w:rsidP="000848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VNS</w:t>
            </w:r>
          </w:p>
          <w:p w:rsidR="0031411D" w:rsidRPr="00276C55" w:rsidRDefault="0031411D" w:rsidP="000848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410" w:type="dxa"/>
          </w:tcPr>
          <w:p w:rsidR="0031411D" w:rsidRPr="000848FD" w:rsidRDefault="0031411D" w:rsidP="00C11E0E">
            <w:pPr>
              <w:rPr>
                <w:rFonts w:ascii="Arial" w:hAnsi="Arial" w:cs="Arial"/>
                <w:sz w:val="20"/>
                <w:szCs w:val="20"/>
              </w:rPr>
            </w:pPr>
            <w:r w:rsidRPr="000848FD">
              <w:rPr>
                <w:rFonts w:ascii="Arial" w:hAnsi="Arial" w:cs="Arial"/>
                <w:sz w:val="20"/>
                <w:szCs w:val="20"/>
              </w:rPr>
              <w:t>Ukupno</w:t>
            </w:r>
          </w:p>
        </w:tc>
        <w:tc>
          <w:tcPr>
            <w:tcW w:w="1065" w:type="dxa"/>
          </w:tcPr>
          <w:p w:rsidR="0031411D" w:rsidRPr="000848FD" w:rsidRDefault="0031411D" w:rsidP="007957E8">
            <w:pPr>
              <w:rPr>
                <w:rFonts w:ascii="Arial" w:hAnsi="Arial" w:cs="Arial"/>
                <w:sz w:val="20"/>
                <w:szCs w:val="20"/>
              </w:rPr>
            </w:pPr>
            <w:r w:rsidRPr="000848FD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4695" w:type="dxa"/>
          </w:tcPr>
          <w:p w:rsidR="0031411D" w:rsidRPr="00276C55" w:rsidRDefault="0031411D" w:rsidP="00FD48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D4898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FD4898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FD4898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FD4898">
              <w:rPr>
                <w:rFonts w:ascii="Arial" w:hAnsi="Arial" w:cs="Arial"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FD4898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FD4898">
              <w:rPr>
                <w:rFonts w:ascii="Arial" w:hAnsi="Arial" w:cs="Arial"/>
                <w:sz w:val="20"/>
                <w:szCs w:val="20"/>
              </w:rPr>
              <w:t>9+5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 w:rsidR="00FD4898">
              <w:rPr>
                <w:rFonts w:ascii="Arial" w:hAnsi="Arial" w:cs="Arial"/>
                <w:sz w:val="20"/>
                <w:szCs w:val="20"/>
              </w:rPr>
              <w:t>105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FD4898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FD4898" w:rsidTr="003B2922">
        <w:tc>
          <w:tcPr>
            <w:tcW w:w="648" w:type="dxa"/>
            <w:vMerge/>
          </w:tcPr>
          <w:p w:rsidR="0031411D" w:rsidRDefault="0031411D" w:rsidP="00E31A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</w:tcPr>
          <w:p w:rsidR="0031411D" w:rsidRPr="000848FD" w:rsidRDefault="0031411D" w:rsidP="0031411D">
            <w:pPr>
              <w:rPr>
                <w:rFonts w:ascii="Arial" w:hAnsi="Arial" w:cs="Arial"/>
                <w:sz w:val="20"/>
                <w:szCs w:val="20"/>
              </w:rPr>
            </w:pPr>
            <w:r w:rsidRPr="000848FD">
              <w:rPr>
                <w:rFonts w:ascii="Arial" w:hAnsi="Arial" w:cs="Arial"/>
                <w:sz w:val="20"/>
                <w:szCs w:val="20"/>
                <w:lang w:val="sr-Cyrl-CS"/>
              </w:rPr>
              <w:t>М10+М20+М31+М32+</w:t>
            </w:r>
            <w:r w:rsidRPr="0031411D">
              <w:rPr>
                <w:rFonts w:ascii="Arial" w:hAnsi="Arial" w:cs="Arial"/>
                <w:sz w:val="20"/>
                <w:szCs w:val="20"/>
                <w:lang w:val="sr-Cyrl-CS"/>
              </w:rPr>
              <w:t>М33</w:t>
            </w:r>
            <w:r w:rsidRPr="0031411D">
              <w:rPr>
                <w:rFonts w:ascii="Arial" w:hAnsi="Arial" w:cs="Arial"/>
                <w:sz w:val="20"/>
                <w:szCs w:val="20"/>
              </w:rPr>
              <w:t>+</w:t>
            </w:r>
            <w:r w:rsidRPr="0031411D">
              <w:rPr>
                <w:rFonts w:ascii="Arial" w:hAnsi="Arial" w:cs="Arial"/>
                <w:sz w:val="20"/>
                <w:szCs w:val="20"/>
                <w:lang w:val="sr-Cyrl-CS"/>
              </w:rPr>
              <w:t>М41+М42</w:t>
            </w:r>
            <w:r w:rsidR="00631B34">
              <w:rPr>
                <w:rFonts w:ascii="Arial" w:hAnsi="Arial" w:cs="Arial"/>
                <w:sz w:val="20"/>
                <w:szCs w:val="20"/>
              </w:rPr>
              <w:t>+M51</w:t>
            </w:r>
            <w:r w:rsidRPr="0031411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0848FD">
              <w:rPr>
                <w:rFonts w:ascii="Arial" w:hAnsi="Arial" w:cs="Arial"/>
                <w:sz w:val="20"/>
                <w:szCs w:val="20"/>
                <w:lang w:val="sr-Cyrl-CS"/>
              </w:rPr>
              <w:t>≥</w:t>
            </w:r>
          </w:p>
        </w:tc>
        <w:tc>
          <w:tcPr>
            <w:tcW w:w="1065" w:type="dxa"/>
          </w:tcPr>
          <w:p w:rsidR="0031411D" w:rsidRPr="000848FD" w:rsidRDefault="0031411D" w:rsidP="007957E8">
            <w:pPr>
              <w:rPr>
                <w:rFonts w:ascii="Arial" w:hAnsi="Arial" w:cs="Arial"/>
                <w:sz w:val="20"/>
                <w:szCs w:val="20"/>
              </w:rPr>
            </w:pPr>
            <w:r w:rsidRPr="000848F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695" w:type="dxa"/>
          </w:tcPr>
          <w:p w:rsidR="0031411D" w:rsidRPr="00FD4898" w:rsidRDefault="00FD4898" w:rsidP="00E31A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45+18</w:t>
            </w:r>
            <w:r w:rsidR="0031411D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1411D">
              <w:rPr>
                <w:rFonts w:ascii="Arial" w:hAnsi="Arial" w:cs="Arial"/>
                <w:sz w:val="20"/>
                <w:szCs w:val="20"/>
              </w:rPr>
              <w:t>8=</w:t>
            </w: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</w:tr>
      <w:tr w:rsidR="00FD4898" w:rsidTr="003B2922">
        <w:tc>
          <w:tcPr>
            <w:tcW w:w="648" w:type="dxa"/>
            <w:vMerge/>
          </w:tcPr>
          <w:p w:rsidR="0031411D" w:rsidRDefault="0031411D" w:rsidP="00E31A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</w:tcPr>
          <w:p w:rsidR="0031411D" w:rsidRPr="000848FD" w:rsidRDefault="0031411D" w:rsidP="0031411D">
            <w:pPr>
              <w:rPr>
                <w:rFonts w:ascii="Arial" w:hAnsi="Arial" w:cs="Arial"/>
                <w:sz w:val="20"/>
                <w:szCs w:val="20"/>
              </w:rPr>
            </w:pPr>
            <w:r w:rsidRPr="000848FD">
              <w:rPr>
                <w:rFonts w:ascii="Arial" w:hAnsi="Arial" w:cs="Arial"/>
                <w:sz w:val="20"/>
                <w:szCs w:val="20"/>
                <w:lang w:val="sr-Cyrl-CS"/>
              </w:rPr>
              <w:t>М11+М12+М21+М22</w:t>
            </w: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0848FD">
              <w:rPr>
                <w:rFonts w:ascii="Arial" w:hAnsi="Arial" w:cs="Arial"/>
                <w:sz w:val="20"/>
                <w:szCs w:val="20"/>
                <w:lang w:val="sr-Cyrl-CS"/>
              </w:rPr>
              <w:t>М23+М24 ≥</w:t>
            </w:r>
          </w:p>
        </w:tc>
        <w:tc>
          <w:tcPr>
            <w:tcW w:w="1065" w:type="dxa"/>
          </w:tcPr>
          <w:p w:rsidR="0031411D" w:rsidRPr="000848FD" w:rsidRDefault="0031411D" w:rsidP="007957E8">
            <w:pPr>
              <w:rPr>
                <w:rFonts w:ascii="Arial" w:hAnsi="Arial" w:cs="Arial"/>
                <w:sz w:val="20"/>
                <w:szCs w:val="20"/>
              </w:rPr>
            </w:pPr>
            <w:r w:rsidRPr="000848F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695" w:type="dxa"/>
          </w:tcPr>
          <w:p w:rsidR="0031411D" w:rsidRPr="00D93FA1" w:rsidRDefault="0031411D" w:rsidP="00E31A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631B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276C55" w:rsidRPr="004E5777" w:rsidRDefault="00276C55" w:rsidP="00E31A15">
      <w:pPr>
        <w:rPr>
          <w:rFonts w:ascii="Arial" w:hAnsi="Arial" w:cs="Arial"/>
          <w:sz w:val="16"/>
          <w:szCs w:val="16"/>
        </w:rPr>
      </w:pP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  <w:r w:rsidRPr="004E5777">
        <w:rPr>
          <w:rFonts w:ascii="Arial" w:hAnsi="Arial" w:cs="Arial"/>
          <w:sz w:val="16"/>
          <w:szCs w:val="16"/>
        </w:rPr>
        <w:t>Pregled ostvarenih bodova po kategorijama</w:t>
      </w: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10818" w:type="dxa"/>
        <w:tblLayout w:type="fixed"/>
        <w:tblLook w:val="04A0"/>
      </w:tblPr>
      <w:tblGrid>
        <w:gridCol w:w="1044"/>
        <w:gridCol w:w="5814"/>
        <w:gridCol w:w="810"/>
        <w:gridCol w:w="720"/>
        <w:gridCol w:w="630"/>
        <w:gridCol w:w="540"/>
        <w:gridCol w:w="540"/>
        <w:gridCol w:w="720"/>
      </w:tblGrid>
      <w:tr w:rsidR="0031411D" w:rsidRPr="004E5777" w:rsidTr="003B2922">
        <w:trPr>
          <w:trHeight w:val="368"/>
        </w:trPr>
        <w:tc>
          <w:tcPr>
            <w:tcW w:w="1044" w:type="dxa"/>
          </w:tcPr>
          <w:p w:rsidR="0031411D" w:rsidRPr="004E5777" w:rsidRDefault="0031411D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4" w:type="dxa"/>
            <w:gridSpan w:val="2"/>
          </w:tcPr>
          <w:p w:rsidR="0031411D" w:rsidRPr="004E5777" w:rsidRDefault="0031411D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Potrebno</w:t>
            </w:r>
          </w:p>
        </w:tc>
        <w:tc>
          <w:tcPr>
            <w:tcW w:w="3150" w:type="dxa"/>
            <w:gridSpan w:val="5"/>
          </w:tcPr>
          <w:p w:rsidR="0031411D" w:rsidRPr="004E5777" w:rsidRDefault="0031411D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Ostvareno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VNS10</w:t>
            </w:r>
          </w:p>
        </w:tc>
        <w:tc>
          <w:tcPr>
            <w:tcW w:w="5814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Ukupno</w:t>
            </w:r>
          </w:p>
        </w:tc>
        <w:tc>
          <w:tcPr>
            <w:tcW w:w="810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20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5609C3" w:rsidRPr="004E5777" w:rsidRDefault="005609C3" w:rsidP="00E31A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</w:tcPr>
          <w:p w:rsidR="005609C3" w:rsidRPr="004E5777" w:rsidRDefault="005609C3" w:rsidP="00E31A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:rsidR="005609C3" w:rsidRPr="004E5777" w:rsidRDefault="00A702A3" w:rsidP="002C71C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  <w:r w:rsidR="002C71CF"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D11762"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="00154B05"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9825A0" w:rsidRPr="004E5777" w:rsidRDefault="005609C3" w:rsidP="003B292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  <w:lang w:val="sr-Cyrl-CS"/>
              </w:rPr>
              <w:t>М10+М20</w:t>
            </w:r>
            <w:r w:rsidR="003B2922" w:rsidRPr="004E5777">
              <w:rPr>
                <w:rFonts w:ascii="Arial" w:hAnsi="Arial" w:cs="Arial"/>
                <w:sz w:val="16"/>
                <w:szCs w:val="16"/>
              </w:rPr>
              <w:t>+</w:t>
            </w:r>
            <w:r w:rsidRPr="004E5777">
              <w:rPr>
                <w:rFonts w:ascii="Arial" w:hAnsi="Arial" w:cs="Arial"/>
                <w:sz w:val="16"/>
                <w:szCs w:val="16"/>
                <w:lang w:val="sr-Cyrl-CS"/>
              </w:rPr>
              <w:t>М31+М32М33</w:t>
            </w:r>
            <w:r w:rsidR="003B2922" w:rsidRPr="004E5777">
              <w:rPr>
                <w:rFonts w:ascii="Arial" w:hAnsi="Arial" w:cs="Arial"/>
                <w:sz w:val="16"/>
                <w:szCs w:val="16"/>
              </w:rPr>
              <w:t>+</w:t>
            </w:r>
            <w:r w:rsidRPr="004E5777">
              <w:rPr>
                <w:rFonts w:ascii="Arial" w:hAnsi="Arial" w:cs="Arial"/>
                <w:sz w:val="16"/>
                <w:szCs w:val="16"/>
                <w:lang w:val="sr-Cyrl-CS"/>
              </w:rPr>
              <w:t>М41</w:t>
            </w:r>
            <w:r w:rsidR="004A58A5" w:rsidRPr="004E5777">
              <w:rPr>
                <w:rFonts w:ascii="Arial" w:hAnsi="Arial" w:cs="Arial"/>
                <w:sz w:val="16"/>
                <w:szCs w:val="16"/>
              </w:rPr>
              <w:t>+</w:t>
            </w:r>
            <w:r w:rsidRPr="004E5777">
              <w:rPr>
                <w:rFonts w:ascii="Arial" w:hAnsi="Arial" w:cs="Arial"/>
                <w:sz w:val="16"/>
                <w:szCs w:val="16"/>
                <w:lang w:val="sr-Cyrl-CS"/>
              </w:rPr>
              <w:t>М42</w:t>
            </w:r>
            <w:r w:rsidR="003B2922" w:rsidRPr="004E5777">
              <w:rPr>
                <w:rFonts w:ascii="Arial" w:hAnsi="Arial" w:cs="Arial"/>
                <w:sz w:val="16"/>
                <w:szCs w:val="16"/>
              </w:rPr>
              <w:t>+</w:t>
            </w:r>
            <w:r w:rsidR="009825A0" w:rsidRPr="004E5777">
              <w:rPr>
                <w:rFonts w:ascii="Arial" w:hAnsi="Arial" w:cs="Arial"/>
                <w:sz w:val="16"/>
                <w:szCs w:val="16"/>
              </w:rPr>
              <w:t>M51</w:t>
            </w:r>
          </w:p>
        </w:tc>
        <w:tc>
          <w:tcPr>
            <w:tcW w:w="810" w:type="dxa"/>
          </w:tcPr>
          <w:p w:rsidR="005609C3" w:rsidRPr="004E5777" w:rsidRDefault="005609C3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720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5609C3" w:rsidRPr="004E5777" w:rsidRDefault="005609C3" w:rsidP="00E31A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40" w:type="dxa"/>
          </w:tcPr>
          <w:p w:rsidR="00D11762" w:rsidRPr="004E5777" w:rsidRDefault="009825A0" w:rsidP="003B29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720" w:type="dxa"/>
          </w:tcPr>
          <w:p w:rsidR="005609C3" w:rsidRPr="004E5777" w:rsidRDefault="005609C3" w:rsidP="00E31A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5609C3" w:rsidRPr="004E5777" w:rsidRDefault="005609C3" w:rsidP="003B292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  <w:lang w:val="sr-Cyrl-CS"/>
              </w:rPr>
              <w:t>М11+М12</w:t>
            </w:r>
            <w:r w:rsidR="003B2922" w:rsidRPr="004E5777">
              <w:rPr>
                <w:rFonts w:ascii="Arial" w:hAnsi="Arial" w:cs="Arial"/>
                <w:sz w:val="16"/>
                <w:szCs w:val="16"/>
              </w:rPr>
              <w:t>+</w:t>
            </w:r>
            <w:r w:rsidRPr="004E5777">
              <w:rPr>
                <w:rFonts w:ascii="Arial" w:hAnsi="Arial" w:cs="Arial"/>
                <w:sz w:val="16"/>
                <w:szCs w:val="16"/>
                <w:lang w:val="sr-Cyrl-CS"/>
              </w:rPr>
              <w:t>М21+М22</w:t>
            </w:r>
            <w:r w:rsidR="003B2922" w:rsidRPr="004E5777">
              <w:rPr>
                <w:rFonts w:ascii="Arial" w:hAnsi="Arial" w:cs="Arial"/>
                <w:sz w:val="16"/>
                <w:szCs w:val="16"/>
              </w:rPr>
              <w:t>+</w:t>
            </w:r>
            <w:r w:rsidRPr="004E5777">
              <w:rPr>
                <w:rFonts w:ascii="Arial" w:hAnsi="Arial" w:cs="Arial"/>
                <w:sz w:val="16"/>
                <w:szCs w:val="16"/>
                <w:lang w:val="sr-Cyrl-CS"/>
              </w:rPr>
              <w:t>М23+М24</w:t>
            </w:r>
          </w:p>
        </w:tc>
        <w:tc>
          <w:tcPr>
            <w:tcW w:w="810" w:type="dxa"/>
          </w:tcPr>
          <w:p w:rsidR="005609C3" w:rsidRPr="004E5777" w:rsidRDefault="005609C3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20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5609C3" w:rsidRPr="004E5777" w:rsidRDefault="005609C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5609C3" w:rsidRPr="004E5777" w:rsidRDefault="00781E01" w:rsidP="00781E0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40" w:type="dxa"/>
          </w:tcPr>
          <w:p w:rsidR="005609C3" w:rsidRPr="004E5777" w:rsidRDefault="005609C3" w:rsidP="00E31A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:rsidR="005609C3" w:rsidRPr="004E5777" w:rsidRDefault="005609C3" w:rsidP="00E31A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B1A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M11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  <w:vMerge w:val="restart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  <w:vMerge w:val="restart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0" w:type="dxa"/>
            <w:vMerge w:val="restart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M12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M1x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M21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40" w:type="dxa"/>
            <w:vMerge w:val="restart"/>
          </w:tcPr>
          <w:p w:rsidR="00B9208F" w:rsidRPr="004E5777" w:rsidRDefault="00781E01" w:rsidP="00BE5BB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40" w:type="dxa"/>
            <w:vMerge w:val="restart"/>
          </w:tcPr>
          <w:p w:rsidR="00B9208F" w:rsidRPr="004E5777" w:rsidRDefault="00D11762" w:rsidP="00BE5BB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720" w:type="dxa"/>
            <w:vMerge w:val="restart"/>
          </w:tcPr>
          <w:p w:rsidR="00B9208F" w:rsidRPr="004E5777" w:rsidRDefault="00D11762" w:rsidP="00BE5BB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M22</w:t>
            </w:r>
          </w:p>
        </w:tc>
        <w:tc>
          <w:tcPr>
            <w:tcW w:w="630" w:type="dxa"/>
          </w:tcPr>
          <w:p w:rsidR="00B9208F" w:rsidRPr="004E5777" w:rsidRDefault="00781E01" w:rsidP="00BE5BB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M23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M24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M2x</w:t>
            </w:r>
          </w:p>
        </w:tc>
        <w:tc>
          <w:tcPr>
            <w:tcW w:w="630" w:type="dxa"/>
          </w:tcPr>
          <w:p w:rsidR="00B9208F" w:rsidRPr="004E5777" w:rsidRDefault="003933AD" w:rsidP="00BE5BB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M31</w:t>
            </w:r>
          </w:p>
        </w:tc>
        <w:tc>
          <w:tcPr>
            <w:tcW w:w="630" w:type="dxa"/>
          </w:tcPr>
          <w:p w:rsidR="00B9208F" w:rsidRPr="004E5777" w:rsidRDefault="00D11762" w:rsidP="00BE5BB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40" w:type="dxa"/>
            <w:vMerge w:val="restart"/>
          </w:tcPr>
          <w:p w:rsidR="00B9208F" w:rsidRPr="004E5777" w:rsidRDefault="00D11762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Merge w:val="restart"/>
          </w:tcPr>
          <w:p w:rsidR="00B9208F" w:rsidRPr="004E5777" w:rsidRDefault="00B9208F" w:rsidP="00154B0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="00154B05" w:rsidRPr="004E57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20" w:type="dxa"/>
            <w:vMerge w:val="restart"/>
          </w:tcPr>
          <w:p w:rsidR="00B9208F" w:rsidRPr="004E5777" w:rsidRDefault="003B772C" w:rsidP="00154B0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  <w:r w:rsidR="00154B05"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M32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M33</w:t>
            </w:r>
          </w:p>
        </w:tc>
        <w:tc>
          <w:tcPr>
            <w:tcW w:w="630" w:type="dxa"/>
          </w:tcPr>
          <w:p w:rsidR="00B9208F" w:rsidRPr="004E5777" w:rsidRDefault="00B9208F" w:rsidP="003B772C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="00154B05" w:rsidRPr="004E57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M3x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B9208F" w:rsidRPr="004E5777" w:rsidRDefault="00D11762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M41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</w:tcPr>
          <w:p w:rsidR="00B9208F" w:rsidRPr="004E5777" w:rsidRDefault="00781E01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  <w:vMerge w:val="restart"/>
          </w:tcPr>
          <w:p w:rsidR="00B9208F" w:rsidRPr="004E5777" w:rsidRDefault="00D11762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0" w:type="dxa"/>
            <w:vMerge w:val="restart"/>
          </w:tcPr>
          <w:p w:rsidR="00B9208F" w:rsidRPr="004E5777" w:rsidRDefault="00D11762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M42</w:t>
            </w:r>
          </w:p>
        </w:tc>
        <w:tc>
          <w:tcPr>
            <w:tcW w:w="630" w:type="dxa"/>
          </w:tcPr>
          <w:p w:rsidR="00B9208F" w:rsidRPr="004E5777" w:rsidRDefault="00D11762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M4x</w:t>
            </w:r>
          </w:p>
        </w:tc>
        <w:tc>
          <w:tcPr>
            <w:tcW w:w="63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M51</w:t>
            </w:r>
          </w:p>
        </w:tc>
        <w:tc>
          <w:tcPr>
            <w:tcW w:w="630" w:type="dxa"/>
          </w:tcPr>
          <w:p w:rsidR="00B9208F" w:rsidRPr="004E5777" w:rsidRDefault="00B9208F" w:rsidP="007C498F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="007C498F" w:rsidRPr="004E57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B9208F" w:rsidRPr="004E5777" w:rsidRDefault="00B9208F" w:rsidP="007C498F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="007C498F" w:rsidRPr="004E57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20" w:type="dxa"/>
            <w:vMerge w:val="restart"/>
          </w:tcPr>
          <w:p w:rsidR="00B9208F" w:rsidRPr="004E5777" w:rsidRDefault="00B9208F" w:rsidP="00181BCC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="00181BCC" w:rsidRPr="004E5777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M5x</w:t>
            </w:r>
          </w:p>
        </w:tc>
        <w:tc>
          <w:tcPr>
            <w:tcW w:w="630" w:type="dxa"/>
          </w:tcPr>
          <w:p w:rsidR="00B9208F" w:rsidRPr="004E5777" w:rsidRDefault="00181BCC" w:rsidP="00181BCC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B9208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M60</w:t>
            </w:r>
          </w:p>
        </w:tc>
        <w:tc>
          <w:tcPr>
            <w:tcW w:w="630" w:type="dxa"/>
          </w:tcPr>
          <w:p w:rsidR="00526BEF" w:rsidRPr="004E5777" w:rsidRDefault="00594294" w:rsidP="00B047AA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="00B047AA"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Pr="004E5777">
              <w:rPr>
                <w:rFonts w:ascii="Arial" w:hAnsi="Arial" w:cs="Arial"/>
                <w:sz w:val="16"/>
                <w:szCs w:val="16"/>
              </w:rPr>
              <w:t>,</w:t>
            </w:r>
            <w:r w:rsidR="00B047AA" w:rsidRPr="004E577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B9208F" w:rsidP="00B047AA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="00B047AA" w:rsidRPr="004E5777">
              <w:rPr>
                <w:rFonts w:ascii="Arial" w:hAnsi="Arial" w:cs="Arial"/>
                <w:sz w:val="16"/>
                <w:szCs w:val="16"/>
              </w:rPr>
              <w:t>1</w:t>
            </w:r>
            <w:r w:rsidRPr="004E5777">
              <w:rPr>
                <w:rFonts w:ascii="Arial" w:hAnsi="Arial" w:cs="Arial"/>
                <w:sz w:val="16"/>
                <w:szCs w:val="16"/>
              </w:rPr>
              <w:t>,</w:t>
            </w:r>
            <w:r w:rsidR="00B047AA" w:rsidRPr="004E5777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M70</w:t>
            </w:r>
          </w:p>
        </w:tc>
        <w:tc>
          <w:tcPr>
            <w:tcW w:w="630" w:type="dxa"/>
          </w:tcPr>
          <w:p w:rsidR="00526BEF" w:rsidRPr="004E5777" w:rsidRDefault="00594294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M80</w:t>
            </w:r>
          </w:p>
        </w:tc>
        <w:tc>
          <w:tcPr>
            <w:tcW w:w="630" w:type="dxa"/>
          </w:tcPr>
          <w:p w:rsidR="00526BEF" w:rsidRPr="004E5777" w:rsidRDefault="00686255" w:rsidP="0068625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686255" w:rsidP="0068625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3B2922" w:rsidRPr="004E5777" w:rsidTr="003B2922">
        <w:trPr>
          <w:trHeight w:val="144"/>
        </w:trPr>
        <w:tc>
          <w:tcPr>
            <w:tcW w:w="104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M90</w:t>
            </w:r>
          </w:p>
        </w:tc>
        <w:tc>
          <w:tcPr>
            <w:tcW w:w="630" w:type="dxa"/>
          </w:tcPr>
          <w:p w:rsidR="00526BEF" w:rsidRPr="004E5777" w:rsidRDefault="00594294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526BEF" w:rsidRPr="004E5777" w:rsidRDefault="00526BEF" w:rsidP="00BE5B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</w:tcPr>
          <w:p w:rsidR="00526BEF" w:rsidRPr="004E5777" w:rsidRDefault="00B9208F" w:rsidP="00BE5BBE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  <w:r w:rsidRPr="004E5777">
        <w:rPr>
          <w:rFonts w:ascii="Arial" w:hAnsi="Arial" w:cs="Arial"/>
          <w:sz w:val="16"/>
          <w:szCs w:val="16"/>
        </w:rPr>
        <w:t>Pregled bodovanja objavljenih radova M20</w:t>
      </w: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72"/>
        <w:gridCol w:w="1776"/>
        <w:gridCol w:w="810"/>
        <w:gridCol w:w="2610"/>
        <w:gridCol w:w="1260"/>
        <w:gridCol w:w="1260"/>
        <w:gridCol w:w="1350"/>
        <w:gridCol w:w="1080"/>
      </w:tblGrid>
      <w:tr w:rsidR="00D93FA1" w:rsidRPr="004E5777" w:rsidTr="003B2922">
        <w:trPr>
          <w:cantSplit/>
        </w:trPr>
        <w:tc>
          <w:tcPr>
            <w:tcW w:w="672" w:type="dxa"/>
            <w:vMerge w:val="restart"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God.</w:t>
            </w:r>
          </w:p>
        </w:tc>
        <w:tc>
          <w:tcPr>
            <w:tcW w:w="1776" w:type="dxa"/>
            <w:vMerge w:val="restart"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Rad/časopis</w:t>
            </w:r>
          </w:p>
        </w:tc>
        <w:tc>
          <w:tcPr>
            <w:tcW w:w="810" w:type="dxa"/>
            <w:vMerge w:val="restart"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IP</w:t>
            </w:r>
          </w:p>
        </w:tc>
        <w:tc>
          <w:tcPr>
            <w:tcW w:w="2610" w:type="dxa"/>
            <w:vMerge w:val="restart"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M</w:t>
            </w:r>
          </w:p>
        </w:tc>
        <w:tc>
          <w:tcPr>
            <w:tcW w:w="1260" w:type="dxa"/>
            <w:vMerge w:val="restart"/>
          </w:tcPr>
          <w:p w:rsidR="00D93FA1" w:rsidRPr="004E5777" w:rsidRDefault="00D93FA1" w:rsidP="00663A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Bod</w:t>
            </w:r>
          </w:p>
        </w:tc>
        <w:tc>
          <w:tcPr>
            <w:tcW w:w="3690" w:type="dxa"/>
            <w:gridSpan w:val="3"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Citiranost</w:t>
            </w:r>
          </w:p>
        </w:tc>
      </w:tr>
      <w:tr w:rsidR="00D93FA1" w:rsidRPr="004E5777" w:rsidTr="003B2922">
        <w:trPr>
          <w:cantSplit/>
        </w:trPr>
        <w:tc>
          <w:tcPr>
            <w:tcW w:w="672" w:type="dxa"/>
            <w:vMerge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1776" w:type="dxa"/>
            <w:vMerge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10" w:type="dxa"/>
            <w:vMerge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10" w:type="dxa"/>
            <w:vMerge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D93FA1" w:rsidRPr="004E5777" w:rsidRDefault="00D93FA1" w:rsidP="00663AC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nezavisni</w:t>
            </w:r>
          </w:p>
        </w:tc>
        <w:tc>
          <w:tcPr>
            <w:tcW w:w="1350" w:type="dxa"/>
          </w:tcPr>
          <w:p w:rsidR="00D93FA1" w:rsidRPr="004E5777" w:rsidRDefault="00D93FA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koautori</w:t>
            </w:r>
          </w:p>
        </w:tc>
        <w:tc>
          <w:tcPr>
            <w:tcW w:w="1080" w:type="dxa"/>
          </w:tcPr>
          <w:p w:rsidR="00D93FA1" w:rsidRPr="004E5777" w:rsidRDefault="004E5777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D93FA1" w:rsidRPr="004E5777">
              <w:rPr>
                <w:rFonts w:ascii="Arial" w:hAnsi="Arial" w:cs="Arial"/>
                <w:b/>
                <w:sz w:val="16"/>
                <w:szCs w:val="16"/>
              </w:rPr>
              <w:t>utori</w:t>
            </w:r>
          </w:p>
        </w:tc>
      </w:tr>
      <w:tr w:rsidR="00663AC4" w:rsidRPr="004E5777" w:rsidTr="003B2922">
        <w:trPr>
          <w:cantSplit/>
        </w:trPr>
        <w:tc>
          <w:tcPr>
            <w:tcW w:w="672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776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Rev.Sci.Instr.</w:t>
            </w:r>
          </w:p>
        </w:tc>
        <w:tc>
          <w:tcPr>
            <w:tcW w:w="81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1.343</w:t>
            </w:r>
          </w:p>
        </w:tc>
        <w:tc>
          <w:tcPr>
            <w:tcW w:w="2610" w:type="dxa"/>
          </w:tcPr>
          <w:p w:rsidR="00663AC4" w:rsidRPr="004E5777" w:rsidRDefault="00663AC4" w:rsidP="00663AC4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3AC4" w:rsidRPr="004E5777" w:rsidTr="003B2922">
        <w:trPr>
          <w:cantSplit/>
        </w:trPr>
        <w:tc>
          <w:tcPr>
            <w:tcW w:w="672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776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J.Mater.Sci.Lett.</w:t>
            </w:r>
          </w:p>
        </w:tc>
        <w:tc>
          <w:tcPr>
            <w:tcW w:w="81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0.470</w:t>
            </w:r>
          </w:p>
        </w:tc>
        <w:tc>
          <w:tcPr>
            <w:tcW w:w="2610" w:type="dxa"/>
          </w:tcPr>
          <w:p w:rsidR="00663AC4" w:rsidRPr="004E5777" w:rsidRDefault="00663AC4" w:rsidP="00663AC4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3AC4" w:rsidRPr="004E5777" w:rsidTr="003B2922">
        <w:trPr>
          <w:cantSplit/>
        </w:trPr>
        <w:tc>
          <w:tcPr>
            <w:tcW w:w="672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1776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Opt.Express</w:t>
            </w:r>
          </w:p>
        </w:tc>
        <w:tc>
          <w:tcPr>
            <w:tcW w:w="81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3.764</w:t>
            </w:r>
          </w:p>
        </w:tc>
        <w:tc>
          <w:tcPr>
            <w:tcW w:w="2610" w:type="dxa"/>
          </w:tcPr>
          <w:p w:rsidR="00663AC4" w:rsidRPr="004E5777" w:rsidRDefault="00663AC4" w:rsidP="00663AC4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5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3AC4" w:rsidRPr="004E5777" w:rsidTr="003B2922">
        <w:trPr>
          <w:cantSplit/>
        </w:trPr>
        <w:tc>
          <w:tcPr>
            <w:tcW w:w="672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776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Phys. Rev. A</w:t>
            </w:r>
          </w:p>
        </w:tc>
        <w:tc>
          <w:tcPr>
            <w:tcW w:w="81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2.908</w:t>
            </w:r>
          </w:p>
        </w:tc>
        <w:tc>
          <w:tcPr>
            <w:tcW w:w="2610" w:type="dxa"/>
          </w:tcPr>
          <w:p w:rsidR="00663AC4" w:rsidRPr="004E5777" w:rsidRDefault="00663AC4" w:rsidP="00663AC4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0" w:type="dxa"/>
          </w:tcPr>
          <w:p w:rsidR="00663AC4" w:rsidRPr="004E5777" w:rsidRDefault="00C02DC9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3AC4" w:rsidRPr="004E5777" w:rsidTr="003B2922">
        <w:trPr>
          <w:cantSplit/>
        </w:trPr>
        <w:tc>
          <w:tcPr>
            <w:tcW w:w="672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776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Opt. Express</w:t>
            </w:r>
          </w:p>
        </w:tc>
        <w:tc>
          <w:tcPr>
            <w:tcW w:w="81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3.587</w:t>
            </w:r>
          </w:p>
        </w:tc>
        <w:tc>
          <w:tcPr>
            <w:tcW w:w="2610" w:type="dxa"/>
          </w:tcPr>
          <w:p w:rsidR="00663AC4" w:rsidRPr="004E5777" w:rsidRDefault="00663AC4" w:rsidP="00663AC4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5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3AC4" w:rsidRPr="004E5777" w:rsidTr="003B2922">
        <w:trPr>
          <w:cantSplit/>
        </w:trPr>
        <w:tc>
          <w:tcPr>
            <w:tcW w:w="672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776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NTRP</w:t>
            </w:r>
          </w:p>
        </w:tc>
        <w:tc>
          <w:tcPr>
            <w:tcW w:w="81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1.159</w:t>
            </w:r>
          </w:p>
        </w:tc>
        <w:tc>
          <w:tcPr>
            <w:tcW w:w="2610" w:type="dxa"/>
          </w:tcPr>
          <w:p w:rsidR="00663AC4" w:rsidRPr="004E5777" w:rsidRDefault="00663AC4" w:rsidP="00663AC4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663AC4" w:rsidRPr="004E5777" w:rsidRDefault="00D93FA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</w:tcPr>
          <w:p w:rsidR="00663AC4" w:rsidRPr="004E5777" w:rsidRDefault="00663AC4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7F9B" w:rsidRPr="004E5777" w:rsidTr="003B2922">
        <w:trPr>
          <w:cantSplit/>
        </w:trPr>
        <w:tc>
          <w:tcPr>
            <w:tcW w:w="672" w:type="dxa"/>
          </w:tcPr>
          <w:p w:rsidR="009F7F9B" w:rsidRPr="004E5777" w:rsidRDefault="009F7F9B" w:rsidP="00257A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776" w:type="dxa"/>
          </w:tcPr>
          <w:p w:rsidR="009F7F9B" w:rsidRPr="004E5777" w:rsidRDefault="009F7F9B" w:rsidP="00257A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Phys. Scripta</w:t>
            </w:r>
          </w:p>
        </w:tc>
        <w:tc>
          <w:tcPr>
            <w:tcW w:w="810" w:type="dxa"/>
          </w:tcPr>
          <w:p w:rsidR="009F7F9B" w:rsidRPr="004E5777" w:rsidRDefault="009F7F9B" w:rsidP="00257A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1.204</w:t>
            </w:r>
          </w:p>
        </w:tc>
        <w:tc>
          <w:tcPr>
            <w:tcW w:w="2610" w:type="dxa"/>
          </w:tcPr>
          <w:p w:rsidR="009F7F9B" w:rsidRPr="004E5777" w:rsidRDefault="009F7F9B" w:rsidP="00663AC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260" w:type="dxa"/>
          </w:tcPr>
          <w:p w:rsidR="009F7F9B" w:rsidRPr="004E5777" w:rsidRDefault="009F7F9B" w:rsidP="003141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F7F9B" w:rsidRPr="004E5777" w:rsidRDefault="009F7F9B" w:rsidP="003141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</w:tcPr>
          <w:p w:rsidR="009F7F9B" w:rsidRPr="004E5777" w:rsidRDefault="009F7F9B" w:rsidP="003141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</w:tcPr>
          <w:p w:rsidR="009F7F9B" w:rsidRPr="004E5777" w:rsidRDefault="009F7F9B" w:rsidP="003141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F7F9B" w:rsidRPr="004E5777" w:rsidTr="003B2922">
        <w:trPr>
          <w:cantSplit/>
        </w:trPr>
        <w:tc>
          <w:tcPr>
            <w:tcW w:w="5868" w:type="dxa"/>
            <w:gridSpan w:val="4"/>
            <w:vMerge w:val="restart"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Ukupno</w:t>
            </w:r>
          </w:p>
        </w:tc>
        <w:tc>
          <w:tcPr>
            <w:tcW w:w="1260" w:type="dxa"/>
            <w:vMerge w:val="restart"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BB7C9F" w:rsidRPr="004E5777"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1260" w:type="dxa"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1350" w:type="dxa"/>
          </w:tcPr>
          <w:p w:rsidR="009F7F9B" w:rsidRPr="004E5777" w:rsidRDefault="009F7F9B" w:rsidP="00C02DC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1080" w:type="dxa"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F7F9B" w:rsidRPr="004E5777" w:rsidTr="003B2922">
        <w:trPr>
          <w:cantSplit/>
        </w:trPr>
        <w:tc>
          <w:tcPr>
            <w:tcW w:w="5868" w:type="dxa"/>
            <w:gridSpan w:val="4"/>
            <w:vMerge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0" w:type="dxa"/>
            <w:gridSpan w:val="3"/>
          </w:tcPr>
          <w:p w:rsidR="009F7F9B" w:rsidRPr="004E5777" w:rsidRDefault="009F7F9B" w:rsidP="00C02DC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</w:tr>
      <w:tr w:rsidR="009F7F9B" w:rsidRPr="004E5777" w:rsidTr="003B2922">
        <w:trPr>
          <w:cantSplit/>
        </w:trPr>
        <w:tc>
          <w:tcPr>
            <w:tcW w:w="5868" w:type="dxa"/>
            <w:gridSpan w:val="4"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0" w:type="dxa"/>
            <w:gridSpan w:val="3"/>
          </w:tcPr>
          <w:p w:rsidR="009F7F9B" w:rsidRPr="004E5777" w:rsidRDefault="009F7F9B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h=4</w:t>
            </w:r>
          </w:p>
        </w:tc>
      </w:tr>
    </w:tbl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  <w:r w:rsidRPr="004E5777">
        <w:rPr>
          <w:rFonts w:ascii="Arial" w:hAnsi="Arial" w:cs="Arial"/>
          <w:sz w:val="16"/>
          <w:szCs w:val="16"/>
        </w:rPr>
        <w:t>Pregled bodovanja objavljenih radova M30</w:t>
      </w:r>
    </w:p>
    <w:p w:rsidR="00276C55" w:rsidRPr="004E5777" w:rsidRDefault="00276C55" w:rsidP="00E31A15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10818" w:type="dxa"/>
        <w:tblLook w:val="04A0"/>
      </w:tblPr>
      <w:tblGrid>
        <w:gridCol w:w="672"/>
        <w:gridCol w:w="1846"/>
        <w:gridCol w:w="709"/>
        <w:gridCol w:w="2641"/>
        <w:gridCol w:w="1260"/>
        <w:gridCol w:w="1260"/>
        <w:gridCol w:w="1350"/>
        <w:gridCol w:w="1080"/>
      </w:tblGrid>
      <w:tr w:rsidR="00413883" w:rsidRPr="004E5777" w:rsidTr="003B2922">
        <w:tc>
          <w:tcPr>
            <w:tcW w:w="672" w:type="dxa"/>
            <w:vMerge w:val="restart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God.</w:t>
            </w:r>
          </w:p>
        </w:tc>
        <w:tc>
          <w:tcPr>
            <w:tcW w:w="1846" w:type="dxa"/>
            <w:vMerge w:val="restart"/>
          </w:tcPr>
          <w:p w:rsidR="00413883" w:rsidRPr="004E5777" w:rsidRDefault="00413883" w:rsidP="004C6847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Rad/časopis</w:t>
            </w:r>
          </w:p>
        </w:tc>
        <w:tc>
          <w:tcPr>
            <w:tcW w:w="709" w:type="dxa"/>
            <w:vMerge w:val="restart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IP</w:t>
            </w:r>
          </w:p>
        </w:tc>
        <w:tc>
          <w:tcPr>
            <w:tcW w:w="2641" w:type="dxa"/>
            <w:vMerge w:val="restart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M</w:t>
            </w:r>
          </w:p>
        </w:tc>
        <w:tc>
          <w:tcPr>
            <w:tcW w:w="1260" w:type="dxa"/>
            <w:vMerge w:val="restart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Bod</w:t>
            </w:r>
          </w:p>
        </w:tc>
        <w:tc>
          <w:tcPr>
            <w:tcW w:w="3690" w:type="dxa"/>
            <w:gridSpan w:val="3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Citiranost</w:t>
            </w:r>
          </w:p>
        </w:tc>
      </w:tr>
      <w:tr w:rsidR="00413883" w:rsidRPr="004E5777" w:rsidTr="003B2922">
        <w:tc>
          <w:tcPr>
            <w:tcW w:w="672" w:type="dxa"/>
            <w:vMerge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1846" w:type="dxa"/>
            <w:vMerge/>
          </w:tcPr>
          <w:p w:rsidR="00413883" w:rsidRPr="004E5777" w:rsidRDefault="00413883" w:rsidP="004C6847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709" w:type="dxa"/>
            <w:vMerge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41" w:type="dxa"/>
            <w:vMerge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413883" w:rsidRPr="004E5777" w:rsidRDefault="00413883" w:rsidP="0007108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nezavisni</w:t>
            </w:r>
          </w:p>
        </w:tc>
        <w:tc>
          <w:tcPr>
            <w:tcW w:w="1350" w:type="dxa"/>
          </w:tcPr>
          <w:p w:rsidR="00413883" w:rsidRPr="004E5777" w:rsidRDefault="00413883" w:rsidP="0007108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koautori</w:t>
            </w:r>
          </w:p>
        </w:tc>
        <w:tc>
          <w:tcPr>
            <w:tcW w:w="1080" w:type="dxa"/>
          </w:tcPr>
          <w:p w:rsidR="00413883" w:rsidRPr="004E5777" w:rsidRDefault="004E5777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413883" w:rsidRPr="004E5777">
              <w:rPr>
                <w:rFonts w:ascii="Arial" w:hAnsi="Arial" w:cs="Arial"/>
                <w:b/>
                <w:sz w:val="16"/>
                <w:szCs w:val="16"/>
              </w:rPr>
              <w:t>utori</w:t>
            </w: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BPU965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BPU2067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846" w:type="dxa"/>
          </w:tcPr>
          <w:p w:rsidR="00353A1F" w:rsidRPr="004E5777" w:rsidRDefault="00353A1F" w:rsidP="00217F2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 xml:space="preserve">Proc. </w:t>
            </w:r>
            <w:r w:rsidR="00217F22" w:rsidRPr="004E5777">
              <w:rPr>
                <w:rFonts w:ascii="Arial" w:hAnsi="Arial" w:cs="Arial"/>
                <w:sz w:val="16"/>
                <w:szCs w:val="16"/>
              </w:rPr>
              <w:t>ATDC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SPIG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353A1F" w:rsidRPr="004E5777" w:rsidRDefault="00571EF7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LMCM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33/31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772C" w:rsidRPr="004E5777" w:rsidTr="003B2922">
        <w:tc>
          <w:tcPr>
            <w:tcW w:w="672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1846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SPIE1</w:t>
            </w:r>
          </w:p>
        </w:tc>
        <w:tc>
          <w:tcPr>
            <w:tcW w:w="709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772C" w:rsidRPr="004E5777" w:rsidTr="003B2922">
        <w:tc>
          <w:tcPr>
            <w:tcW w:w="672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1846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SPIE2</w:t>
            </w:r>
          </w:p>
        </w:tc>
        <w:tc>
          <w:tcPr>
            <w:tcW w:w="709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B772C" w:rsidRPr="004E5777" w:rsidRDefault="003B772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ATDC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HR</w:t>
            </w: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SPIG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Acta Ph.Pol.981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Acta Ph.Pol.935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Acta Ph.Pol.799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SCM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Acta Ph.Pol.550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Acta Ph.Pol.553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YucoMat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ICOM64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ICOM75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lastRenderedPageBreak/>
              <w:t>2009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Photonica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YucoMat117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Ab.</w:t>
            </w:r>
            <w:r w:rsidRPr="004E5777">
              <w:rPr>
                <w:rFonts w:ascii="Arial" w:hAnsi="Arial" w:cs="Arial"/>
                <w:sz w:val="16"/>
                <w:szCs w:val="16"/>
              </w:rPr>
              <w:t xml:space="preserve"> YucoMat135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777">
              <w:rPr>
                <w:rFonts w:ascii="Arial" w:hAnsi="Arial" w:cs="Arial"/>
                <w:color w:val="000000" w:themeColor="text1"/>
                <w:sz w:val="16"/>
                <w:szCs w:val="16"/>
              </w:rPr>
              <w:t>Proc. SCM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353A1F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  <w:r w:rsidR="00860CC1" w:rsidRPr="004E577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353A1F" w:rsidRPr="004E5777" w:rsidRDefault="00860CC1" w:rsidP="00353A1F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AA7" w:rsidRPr="004E5777" w:rsidTr="003B2922">
        <w:tc>
          <w:tcPr>
            <w:tcW w:w="672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MediNano</w:t>
            </w:r>
          </w:p>
        </w:tc>
        <w:tc>
          <w:tcPr>
            <w:tcW w:w="709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353A1F" w:rsidRPr="004E5777" w:rsidRDefault="00353A1F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0CC1" w:rsidRPr="004E5777" w:rsidTr="003B2922">
        <w:tc>
          <w:tcPr>
            <w:tcW w:w="672" w:type="dxa"/>
          </w:tcPr>
          <w:p w:rsidR="00413883" w:rsidRPr="004E5777" w:rsidRDefault="00413883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846" w:type="dxa"/>
          </w:tcPr>
          <w:p w:rsidR="00413883" w:rsidRPr="004E5777" w:rsidRDefault="00413883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Proc. OTEM</w:t>
            </w:r>
          </w:p>
        </w:tc>
        <w:tc>
          <w:tcPr>
            <w:tcW w:w="709" w:type="dxa"/>
          </w:tcPr>
          <w:p w:rsidR="00413883" w:rsidRPr="004E5777" w:rsidRDefault="00413883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RO</w:t>
            </w:r>
          </w:p>
        </w:tc>
        <w:tc>
          <w:tcPr>
            <w:tcW w:w="2641" w:type="dxa"/>
          </w:tcPr>
          <w:p w:rsidR="00413883" w:rsidRPr="004E5777" w:rsidRDefault="00413883" w:rsidP="00BB7C9F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260" w:type="dxa"/>
          </w:tcPr>
          <w:p w:rsidR="00413883" w:rsidRPr="004E5777" w:rsidRDefault="00413883" w:rsidP="00E31A15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13883" w:rsidRPr="004E5777" w:rsidRDefault="0041388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413883" w:rsidRPr="004E5777" w:rsidRDefault="0041388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413883" w:rsidRPr="004E5777" w:rsidRDefault="00413883" w:rsidP="00E31A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3883" w:rsidRPr="004E5777" w:rsidTr="003B2922">
        <w:tc>
          <w:tcPr>
            <w:tcW w:w="5868" w:type="dxa"/>
            <w:gridSpan w:val="4"/>
            <w:vMerge w:val="restart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Ukupno</w:t>
            </w:r>
          </w:p>
        </w:tc>
        <w:tc>
          <w:tcPr>
            <w:tcW w:w="1260" w:type="dxa"/>
            <w:vMerge w:val="restart"/>
          </w:tcPr>
          <w:p w:rsidR="00413883" w:rsidRPr="004E5777" w:rsidRDefault="00413883" w:rsidP="00860CC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1260" w:type="dxa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350" w:type="dxa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413883" w:rsidRPr="004E5777" w:rsidTr="003B2922">
        <w:tc>
          <w:tcPr>
            <w:tcW w:w="5868" w:type="dxa"/>
            <w:gridSpan w:val="4"/>
            <w:vMerge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0" w:type="dxa"/>
            <w:gridSpan w:val="3"/>
          </w:tcPr>
          <w:p w:rsidR="00413883" w:rsidRPr="004E5777" w:rsidRDefault="00413883" w:rsidP="00E31A1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</w:tr>
    </w:tbl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  <w:r w:rsidRPr="004E5777">
        <w:rPr>
          <w:rFonts w:ascii="Arial" w:hAnsi="Arial" w:cs="Arial"/>
          <w:sz w:val="16"/>
          <w:szCs w:val="16"/>
        </w:rPr>
        <w:t>Pregled bodovanja objavljenih radova M40</w:t>
      </w: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672"/>
        <w:gridCol w:w="1765"/>
        <w:gridCol w:w="799"/>
        <w:gridCol w:w="2632"/>
        <w:gridCol w:w="1260"/>
        <w:gridCol w:w="1260"/>
        <w:gridCol w:w="1350"/>
        <w:gridCol w:w="1080"/>
      </w:tblGrid>
      <w:tr w:rsidR="00024A2C" w:rsidRPr="004E5777" w:rsidTr="003B2922">
        <w:tc>
          <w:tcPr>
            <w:tcW w:w="672" w:type="dxa"/>
            <w:vMerge w:val="restart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God.</w:t>
            </w:r>
          </w:p>
        </w:tc>
        <w:tc>
          <w:tcPr>
            <w:tcW w:w="1765" w:type="dxa"/>
            <w:vMerge w:val="restart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Rad/časopis</w:t>
            </w:r>
          </w:p>
        </w:tc>
        <w:tc>
          <w:tcPr>
            <w:tcW w:w="799" w:type="dxa"/>
            <w:vMerge w:val="restart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IP</w:t>
            </w:r>
          </w:p>
        </w:tc>
        <w:tc>
          <w:tcPr>
            <w:tcW w:w="2632" w:type="dxa"/>
            <w:vMerge w:val="restart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M</w:t>
            </w:r>
          </w:p>
        </w:tc>
        <w:tc>
          <w:tcPr>
            <w:tcW w:w="1260" w:type="dxa"/>
            <w:vMerge w:val="restart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Bod</w:t>
            </w:r>
          </w:p>
        </w:tc>
        <w:tc>
          <w:tcPr>
            <w:tcW w:w="3690" w:type="dxa"/>
            <w:gridSpan w:val="3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Citiranost</w:t>
            </w:r>
          </w:p>
        </w:tc>
      </w:tr>
      <w:tr w:rsidR="00024A2C" w:rsidRPr="004E5777" w:rsidTr="003B2922">
        <w:tc>
          <w:tcPr>
            <w:tcW w:w="672" w:type="dxa"/>
            <w:vMerge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1765" w:type="dxa"/>
            <w:vMerge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799" w:type="dxa"/>
            <w:vMerge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32" w:type="dxa"/>
            <w:vMerge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nezavisni</w:t>
            </w:r>
          </w:p>
        </w:tc>
        <w:tc>
          <w:tcPr>
            <w:tcW w:w="1350" w:type="dxa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koautori</w:t>
            </w:r>
          </w:p>
        </w:tc>
        <w:tc>
          <w:tcPr>
            <w:tcW w:w="1080" w:type="dxa"/>
          </w:tcPr>
          <w:p w:rsidR="00024A2C" w:rsidRPr="004E5777" w:rsidRDefault="004E5777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024A2C" w:rsidRPr="004E5777">
              <w:rPr>
                <w:rFonts w:ascii="Arial" w:hAnsi="Arial" w:cs="Arial"/>
                <w:b/>
                <w:sz w:val="16"/>
                <w:szCs w:val="16"/>
              </w:rPr>
              <w:t>utori</w:t>
            </w:r>
          </w:p>
        </w:tc>
      </w:tr>
      <w:tr w:rsidR="00024A2C" w:rsidRPr="004E5777" w:rsidTr="003B2922">
        <w:tc>
          <w:tcPr>
            <w:tcW w:w="672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765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M. Lidar</w:t>
            </w:r>
          </w:p>
        </w:tc>
        <w:tc>
          <w:tcPr>
            <w:tcW w:w="799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4A2C" w:rsidRPr="004E5777" w:rsidTr="003B2922">
        <w:tc>
          <w:tcPr>
            <w:tcW w:w="672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765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M. Mach.Des.</w:t>
            </w:r>
          </w:p>
        </w:tc>
        <w:tc>
          <w:tcPr>
            <w:tcW w:w="799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4A2C" w:rsidRPr="004E5777" w:rsidTr="003B2922">
        <w:tc>
          <w:tcPr>
            <w:tcW w:w="5868" w:type="dxa"/>
            <w:gridSpan w:val="4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Ukupno</w:t>
            </w: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4A2C" w:rsidRPr="004E5777" w:rsidTr="003B2922">
        <w:tc>
          <w:tcPr>
            <w:tcW w:w="672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024A2C" w:rsidRPr="004E5777" w:rsidRDefault="00024A2C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  <w:r w:rsidRPr="004E5777">
        <w:rPr>
          <w:rFonts w:ascii="Arial" w:hAnsi="Arial" w:cs="Arial"/>
          <w:sz w:val="16"/>
          <w:szCs w:val="16"/>
        </w:rPr>
        <w:t>Pregled objavljenih radova M50, M60, M80</w:t>
      </w:r>
    </w:p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10818" w:type="dxa"/>
        <w:tblLayout w:type="fixed"/>
        <w:tblLook w:val="04A0"/>
      </w:tblPr>
      <w:tblGrid>
        <w:gridCol w:w="672"/>
        <w:gridCol w:w="1846"/>
        <w:gridCol w:w="567"/>
        <w:gridCol w:w="2783"/>
        <w:gridCol w:w="1260"/>
        <w:gridCol w:w="1260"/>
        <w:gridCol w:w="1350"/>
        <w:gridCol w:w="1080"/>
      </w:tblGrid>
      <w:tr w:rsidR="00E90AF5" w:rsidRPr="004E5777" w:rsidTr="003B2922">
        <w:tc>
          <w:tcPr>
            <w:tcW w:w="672" w:type="dxa"/>
            <w:vMerge w:val="restart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God.</w:t>
            </w:r>
          </w:p>
        </w:tc>
        <w:tc>
          <w:tcPr>
            <w:tcW w:w="1846" w:type="dxa"/>
            <w:vMerge w:val="restart"/>
          </w:tcPr>
          <w:p w:rsidR="00C21551" w:rsidRPr="004E5777" w:rsidRDefault="00C21551" w:rsidP="00E90AF5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Rad/časopis</w:t>
            </w:r>
          </w:p>
        </w:tc>
        <w:tc>
          <w:tcPr>
            <w:tcW w:w="567" w:type="dxa"/>
            <w:vMerge w:val="restart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IP</w:t>
            </w:r>
          </w:p>
        </w:tc>
        <w:tc>
          <w:tcPr>
            <w:tcW w:w="2783" w:type="dxa"/>
            <w:vMerge w:val="restart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M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0" w:type="dxa"/>
            <w:gridSpan w:val="3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Citiranost</w:t>
            </w:r>
          </w:p>
        </w:tc>
      </w:tr>
      <w:tr w:rsidR="00E90AF5" w:rsidRPr="004E5777" w:rsidTr="003B2922">
        <w:tc>
          <w:tcPr>
            <w:tcW w:w="672" w:type="dxa"/>
            <w:vMerge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1846" w:type="dxa"/>
            <w:vMerge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567" w:type="dxa"/>
            <w:vMerge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3" w:type="dxa"/>
            <w:vMerge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Bod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n</w:t>
            </w:r>
            <w:r w:rsidR="00E90AF5" w:rsidRPr="004E5777">
              <w:rPr>
                <w:rFonts w:ascii="Arial" w:hAnsi="Arial" w:cs="Arial"/>
                <w:b/>
                <w:sz w:val="16"/>
                <w:szCs w:val="16"/>
              </w:rPr>
              <w:t>ezavisni</w:t>
            </w: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k</w:t>
            </w:r>
            <w:r w:rsidR="00E90AF5" w:rsidRPr="004E5777">
              <w:rPr>
                <w:rFonts w:ascii="Arial" w:hAnsi="Arial" w:cs="Arial"/>
                <w:b/>
                <w:sz w:val="16"/>
                <w:szCs w:val="16"/>
              </w:rPr>
              <w:t>oautori</w:t>
            </w:r>
          </w:p>
        </w:tc>
        <w:tc>
          <w:tcPr>
            <w:tcW w:w="1080" w:type="dxa"/>
          </w:tcPr>
          <w:p w:rsidR="00C21551" w:rsidRPr="004E5777" w:rsidRDefault="004E5777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E90AF5" w:rsidRPr="004E5777">
              <w:rPr>
                <w:rFonts w:ascii="Arial" w:hAnsi="Arial" w:cs="Arial"/>
                <w:b/>
                <w:sz w:val="16"/>
                <w:szCs w:val="16"/>
              </w:rPr>
              <w:t>utori</w:t>
            </w: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ETRAN342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ETRAN338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497B" w:rsidRPr="004E5777" w:rsidTr="003B2922">
        <w:tc>
          <w:tcPr>
            <w:tcW w:w="672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1846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KMJ</w:t>
            </w:r>
          </w:p>
        </w:tc>
        <w:tc>
          <w:tcPr>
            <w:tcW w:w="567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8497B" w:rsidRPr="004E5777" w:rsidRDefault="00C8497B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E90AF5" w:rsidRPr="004E5777" w:rsidRDefault="00E90AF5" w:rsidP="009D4164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KF</w:t>
            </w:r>
            <w:r w:rsidR="009D4164" w:rsidRPr="004E5777">
              <w:rPr>
                <w:rFonts w:ascii="Arial" w:hAnsi="Arial" w:cs="Arial"/>
                <w:sz w:val="16"/>
                <w:szCs w:val="16"/>
              </w:rPr>
              <w:t>SCG</w:t>
            </w:r>
            <w:r w:rsidRPr="004E5777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E90AF5" w:rsidRPr="004E5777" w:rsidRDefault="009D4164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KFSCG</w:t>
            </w:r>
            <w:r w:rsidR="00E90AF5" w:rsidRPr="004E577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633C" w:rsidRPr="004E5777" w:rsidTr="003B2922">
        <w:tc>
          <w:tcPr>
            <w:tcW w:w="672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Sci.Bulletin</w:t>
            </w:r>
          </w:p>
        </w:tc>
        <w:tc>
          <w:tcPr>
            <w:tcW w:w="567" w:type="dxa"/>
          </w:tcPr>
          <w:p w:rsidR="00FB633C" w:rsidRPr="004E5777" w:rsidRDefault="005F767E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RO</w:t>
            </w:r>
          </w:p>
        </w:tc>
        <w:tc>
          <w:tcPr>
            <w:tcW w:w="2783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260" w:type="dxa"/>
          </w:tcPr>
          <w:p w:rsidR="00FB633C" w:rsidRPr="004E5777" w:rsidRDefault="005F767E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633C" w:rsidRPr="004E5777" w:rsidTr="003B2922">
        <w:tc>
          <w:tcPr>
            <w:tcW w:w="672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Metalurgija</w:t>
            </w:r>
          </w:p>
        </w:tc>
        <w:tc>
          <w:tcPr>
            <w:tcW w:w="567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260" w:type="dxa"/>
          </w:tcPr>
          <w:p w:rsidR="00FB633C" w:rsidRPr="004E5777" w:rsidRDefault="005F767E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FB633C" w:rsidRPr="004E5777" w:rsidRDefault="00FB633C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ETRAN1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ETRAN2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0379" w:rsidRPr="004E5777" w:rsidTr="003B2922">
        <w:tc>
          <w:tcPr>
            <w:tcW w:w="672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1846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</w:t>
            </w:r>
          </w:p>
        </w:tc>
        <w:tc>
          <w:tcPr>
            <w:tcW w:w="567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260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510379" w:rsidRPr="004E5777" w:rsidRDefault="00510379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02A3" w:rsidRPr="004E5777" w:rsidTr="003B2922">
        <w:tc>
          <w:tcPr>
            <w:tcW w:w="672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1846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ZSLZ</w:t>
            </w:r>
          </w:p>
        </w:tc>
        <w:tc>
          <w:tcPr>
            <w:tcW w:w="567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1260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A702A3" w:rsidRPr="004E5777" w:rsidRDefault="00A702A3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ETRAN1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ETRAN2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KMJ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Tehnika1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51(EN,EF 09)/52(ET 09)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Tehnika9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51(EN,EF 09)/52(ET 09)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Infoteh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ETRAN1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ETRAN2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Tehnika1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51(EN,EF 09)/52(ET 09)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Tehnika6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51(EN,EF 09)/52(ET 09)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FME Trans.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51(EF 09,MA10)/52(MA 08)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MTSCD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Fotonika20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Fotonika29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Optički blok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IF</w:t>
            </w: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Tehnika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51(EN,EF 09)/52(ET 09)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Energija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51(EN, EF 09)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Infoteh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Fotonika11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Fotonika15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U. Fotonika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Digitizer</w:t>
            </w:r>
          </w:p>
        </w:tc>
        <w:tc>
          <w:tcPr>
            <w:tcW w:w="567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783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7120" w:rsidRPr="004E5777" w:rsidTr="003B2922">
        <w:tc>
          <w:tcPr>
            <w:tcW w:w="672" w:type="dxa"/>
          </w:tcPr>
          <w:p w:rsidR="00A07120" w:rsidRPr="004E5777" w:rsidRDefault="00A07120" w:rsidP="00A07120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846" w:type="dxa"/>
          </w:tcPr>
          <w:p w:rsidR="00A07120" w:rsidRPr="004E5777" w:rsidRDefault="00A07120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AttiFGR</w:t>
            </w:r>
          </w:p>
        </w:tc>
        <w:tc>
          <w:tcPr>
            <w:tcW w:w="567" w:type="dxa"/>
          </w:tcPr>
          <w:p w:rsidR="00A07120" w:rsidRPr="004E5777" w:rsidRDefault="00A07120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IT</w:t>
            </w:r>
          </w:p>
        </w:tc>
        <w:tc>
          <w:tcPr>
            <w:tcW w:w="2783" w:type="dxa"/>
          </w:tcPr>
          <w:p w:rsidR="00A07120" w:rsidRPr="004E5777" w:rsidRDefault="00A07120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260" w:type="dxa"/>
          </w:tcPr>
          <w:p w:rsidR="00A07120" w:rsidRPr="004E5777" w:rsidRDefault="00A07120" w:rsidP="00257A82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07120" w:rsidRPr="004E5777" w:rsidRDefault="00A07120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A07120" w:rsidRPr="004E5777" w:rsidRDefault="00A07120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A07120" w:rsidRPr="004E5777" w:rsidRDefault="00A07120" w:rsidP="00257A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R. Fotonika25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Ab. R. Fotonika32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U. R. Fotonika</w:t>
            </w: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  <w:r w:rsidRPr="004E57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5868" w:type="dxa"/>
            <w:gridSpan w:val="4"/>
          </w:tcPr>
          <w:p w:rsidR="00E90AF5" w:rsidRPr="004E5777" w:rsidRDefault="00E90AF5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Ukupno</w:t>
            </w:r>
          </w:p>
        </w:tc>
        <w:tc>
          <w:tcPr>
            <w:tcW w:w="1260" w:type="dxa"/>
          </w:tcPr>
          <w:p w:rsidR="00E90AF5" w:rsidRPr="004E5777" w:rsidRDefault="00510379" w:rsidP="002F788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5777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2F7884" w:rsidRPr="004E5777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E90AF5" w:rsidRPr="004E5777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="002F7884" w:rsidRPr="004E5777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260" w:type="dxa"/>
          </w:tcPr>
          <w:p w:rsidR="00E90AF5" w:rsidRPr="004E5777" w:rsidRDefault="00E90AF5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50" w:type="dxa"/>
          </w:tcPr>
          <w:p w:rsidR="00E90AF5" w:rsidRPr="004E5777" w:rsidRDefault="00E90AF5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E90AF5" w:rsidRPr="004E5777" w:rsidRDefault="00E90AF5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90AF5" w:rsidRPr="004E5777" w:rsidTr="003B2922">
        <w:tc>
          <w:tcPr>
            <w:tcW w:w="672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6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3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C21551" w:rsidRPr="004E5777" w:rsidRDefault="00C21551" w:rsidP="003141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1411D" w:rsidRPr="004E5777" w:rsidRDefault="0031411D" w:rsidP="00E31A15">
      <w:pPr>
        <w:rPr>
          <w:rFonts w:ascii="Arial" w:hAnsi="Arial" w:cs="Arial"/>
          <w:sz w:val="16"/>
          <w:szCs w:val="16"/>
        </w:rPr>
      </w:pPr>
    </w:p>
    <w:p w:rsidR="00E623DC" w:rsidRDefault="00E623DC" w:rsidP="00E31A15">
      <w:pPr>
        <w:rPr>
          <w:rFonts w:ascii="Arial" w:hAnsi="Arial" w:cs="Arial"/>
          <w:sz w:val="20"/>
          <w:szCs w:val="20"/>
        </w:rPr>
      </w:pPr>
    </w:p>
    <w:p w:rsidR="0031411D" w:rsidRDefault="0031411D" w:rsidP="00E31A15">
      <w:pPr>
        <w:rPr>
          <w:rFonts w:ascii="Arial" w:hAnsi="Arial" w:cs="Arial"/>
          <w:sz w:val="20"/>
          <w:szCs w:val="20"/>
        </w:rPr>
      </w:pPr>
    </w:p>
    <w:p w:rsidR="004E5777" w:rsidRDefault="004E5777" w:rsidP="00E31A15">
      <w:pPr>
        <w:rPr>
          <w:rFonts w:ascii="Arial" w:hAnsi="Arial" w:cs="Arial"/>
          <w:sz w:val="20"/>
          <w:szCs w:val="20"/>
        </w:rPr>
      </w:pPr>
    </w:p>
    <w:p w:rsidR="004E5777" w:rsidRDefault="004E5777" w:rsidP="00E31A15">
      <w:pPr>
        <w:rPr>
          <w:rFonts w:ascii="Arial" w:hAnsi="Arial" w:cs="Arial"/>
          <w:sz w:val="20"/>
          <w:szCs w:val="20"/>
        </w:rPr>
      </w:pPr>
    </w:p>
    <w:p w:rsidR="004E5777" w:rsidRDefault="004E5777" w:rsidP="00E31A15">
      <w:pPr>
        <w:rPr>
          <w:rFonts w:ascii="Arial" w:hAnsi="Arial" w:cs="Arial"/>
          <w:sz w:val="20"/>
          <w:szCs w:val="20"/>
        </w:rPr>
      </w:pPr>
    </w:p>
    <w:p w:rsidR="004E5777" w:rsidRDefault="004E5777" w:rsidP="00E31A15">
      <w:pPr>
        <w:rPr>
          <w:rFonts w:ascii="Arial" w:hAnsi="Arial" w:cs="Arial"/>
          <w:sz w:val="20"/>
          <w:szCs w:val="20"/>
        </w:rPr>
      </w:pPr>
    </w:p>
    <w:p w:rsidR="00E623DC" w:rsidRDefault="00E623DC" w:rsidP="00E31A15">
      <w:pPr>
        <w:rPr>
          <w:rFonts w:ascii="Arial" w:hAnsi="Arial" w:cs="Arial"/>
          <w:sz w:val="20"/>
          <w:szCs w:val="20"/>
        </w:rPr>
      </w:pPr>
    </w:p>
    <w:p w:rsidR="00E623DC" w:rsidRDefault="00E623DC" w:rsidP="00E31A15">
      <w:pPr>
        <w:rPr>
          <w:rFonts w:ascii="Arial" w:hAnsi="Arial" w:cs="Arial"/>
          <w:sz w:val="20"/>
          <w:szCs w:val="20"/>
        </w:rPr>
      </w:pPr>
    </w:p>
    <w:p w:rsidR="004C6847" w:rsidRDefault="004C6847" w:rsidP="004C6847"/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lastRenderedPageBreak/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Microstructural changes of Nimonic-263 superalloy caused by laser beam action (Article)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Petronic Sanja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Milosavljevic Andjelka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Sedmak Aleksandar S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PHYSICA SCRIPTA, (2012), vol. T149 br. , str. -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Projekat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Ministry of Science of the Republic of Serbia[III45016, TR-35040]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9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0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1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Članak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2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3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Influence of Nuclear Radiation and Laser Beams on Optical Fibers and Components (Article)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Sladjana N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Borna Nadezda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Sreckovic Milesa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Bugarinovic Aleksandar R </w:t>
              </w:r>
            </w:hyperlink>
            <w:hyperlink r:id="rId1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Milojko S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20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Lazarevic Djordje R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NUCLEAR TECHNOLOGY &amp; RADIATION PROTECTION, (2011), vol. 26 br. 1, str. 32-38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Projekat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Ministry of Science and Environmental Protection of the Republic of Serbia [141009, 141003, 171007]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21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22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23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Članak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24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25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26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(1)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27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(1)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High angular and spectral selectivity of purple emperor (Lepidoptera: Apatura iris and A. ilia) butterfly wings (Article)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2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Dejan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2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Curcic Srecko B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30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Savic-Sevic Svetlana N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31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Korac Aleksandra B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3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3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Curcic Bozidar PM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3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Bokic Bojana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OPTICS EXPRESS, (2011), vol. 19 br. 7, str. 5817-5826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Projekat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Serbian Ministry of Science and Technological Development [141003, 143053, 143050, 45016, 171038, 173038, 173055]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35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36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37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38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39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(3)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40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(4)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Fine-Scale Structure Investigation of Nimonic 263 Superalloy Surface Damaged by Femtosecond Laser Beam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41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Milosavljevic Andjelka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4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Petronic Sanja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4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Sreckovic Milesa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4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4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Krmpot Aleksandar J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4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K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ACTA PHYSICA POLONICA A, (2009), vol. 116 br. 4, str. 553-556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47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48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49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50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51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(3)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52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(3)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Microstructure Changes of Nickel-Base Superalloys Induced by Interaction with Femtosecond Laser Beam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5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Petronic Sanja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5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Drecun-Nesic S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5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Milosavljevic Andjelka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5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Sedmak Aleksandar S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5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Popovic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5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ACTA PHYSICA POLONICA A, (2009), vol. 116 br. 4, str. 550-552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59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60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61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62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63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(2)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64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(2)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Dark Raman resonances due to Ramsey interference in vacuum vapor cells (Article)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6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Grujic Zoran D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6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Mijailovic Marina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6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Arsenovic Dusan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6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6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Nikolic Marko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70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Jelenkovic Branislav M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PHYSICAL REVIEW A, (2008), vol. 78 br. 6, str. -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Projekat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Ministry of science and environmental protection of the Republic of Serbia [141003]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71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72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73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Članak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74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75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76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(11)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77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(10)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Zeeman coherences narrowing due to Ramsey effects induced by thermal motion of rubidium atoms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7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Grujic Zoran D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7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Mijailovic Marina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80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Panic Bratimir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81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Minic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8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8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Obradovic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8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Jelenkovic Branislav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8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Cartaleva S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ACTA PHYSICA POLONICA A, (2007), vol. 112 br. 5, str. 799-803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86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87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88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89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90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(1)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91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(1)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Models of interactions of laser beams with materials of interest for optical components and provoked damages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9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Sreckovic Milesa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9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Ilic Jelena T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9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9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Slavisa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9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Latinovic Zoran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9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Borna Nadezda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9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Cosovic Vladan R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ACTA PHYSICA POLONICA A, (2007), vol. 112 br. 5, str. 935-940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99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00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01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02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03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(3)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04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(4)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Laser-PMMA interaction and mechanical stresses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0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0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Sreckovic Milesa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0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Gospavic Radovan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0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Ristic Slavica S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0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Jovanic Predrag B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ACTA PHYSICA POLONICA A, (2007), vol. 112 br. 5, str. 981-986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10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11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12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13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14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(2)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15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(2)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lastRenderedPageBreak/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Sub-Doppler absorption narrowing in atomic vapor at two intense laser fields (Article)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1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Krmpot Aleksandar J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1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Mijailovic Marina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1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Panic Bratimir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1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Lukic Dragan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20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21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Dejan V </w:t>
              </w:r>
            </w:hyperlink>
            <w:hyperlink r:id="rId12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Jelenkovic Branislav M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OPTICS EXPRESS, (2005), vol. 13 br. 5, str. 1448-1456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23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24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25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Članak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26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27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28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(13)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29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(15)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Sub-Doppler absorption narrowing in V, Lambda and N-type atom at intense laser fields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30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Krmpot Aleksandar J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31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Lekic MM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3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Panic Bratimir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3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Lukic Dragan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3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3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Dejan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3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Jelenkovic Branislav M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13th International School on Quantum Electronics: Laser Physics and Applications, (2005), vol. 5830 br. , str. 186-190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37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38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39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Članak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Using coherence properties for frequency stabilizing He-Ne laser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40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Dejan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41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Panic Bratimir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4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4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Krmpot Aleksandar J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13th International School on Quantum Electronics: Laser Physics and Applications, (2005), vol. 5830 br. , str. 286-290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44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45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46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Članak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Digital control of an iodine stabilized He-Ne laser by using a personal computer and a simple electronic system (Article)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4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Dejan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4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Panic Bratimir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4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REVIEW OF SCIENTIFIC INSTRUMENTS, (2003), vol. 74 br. 6, str. 3155-3159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50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51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52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Članak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53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54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55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(4)</w:t>
              </w:r>
            </w:hyperlink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56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(5)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Spectroscopy of iodine lines in Yugoslav primary length standard (Yu-1) (Proceedings Paper)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5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Pantelic Dejan V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58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Panic Bratimir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59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APPLIED PHYSICS IN SERBIA-APS, (2002), vol. br. , str. 175-178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60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61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4C6847">
      <w:pPr>
        <w:rPr>
          <w:vanish/>
        </w:rPr>
      </w:pPr>
    </w:p>
    <w:tbl>
      <w:tblPr>
        <w:tblW w:w="9960" w:type="dxa"/>
        <w:tblInd w:w="-210" w:type="dxa"/>
        <w:tblCellMar>
          <w:left w:w="0" w:type="dxa"/>
          <w:right w:w="0" w:type="dxa"/>
        </w:tblCellMar>
        <w:tblLook w:val="04A0"/>
      </w:tblPr>
      <w:tblGrid>
        <w:gridCol w:w="1410"/>
        <w:gridCol w:w="8550"/>
      </w:tblGrid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Naslov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Damages induced by laser beams in organic materials (Article)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Autori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hyperlink r:id="rId162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Sreckovic Milesa Z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63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Kovacevic Aleksander G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64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Bojanic Slobodan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65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Vulicevic Ljubomir M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66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Ristic Slavica S </w:t>
              </w:r>
            </w:hyperlink>
            <w:r w:rsidR="004C6847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  <w:t> </w:t>
            </w:r>
            <w:hyperlink r:id="rId167" w:history="1">
              <w:r w:rsidR="004C6847">
                <w:rPr>
                  <w:rStyle w:val="Hyperlink"/>
                  <w:rFonts w:ascii="Tahoma" w:hAnsi="Tahoma" w:cs="Tahoma"/>
                  <w:color w:val="FFFFFF"/>
                  <w:sz w:val="17"/>
                  <w:szCs w:val="17"/>
                  <w:bdr w:val="none" w:sz="0" w:space="0" w:color="auto" w:frame="1"/>
                </w:rPr>
                <w:t>Rajkovic Viseslava M </w:t>
              </w:r>
            </w:hyperlink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315D8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FFFFFF"/>
                <w:sz w:val="17"/>
                <w:szCs w:val="17"/>
              </w:rPr>
            </w:pPr>
            <w:r>
              <w:rPr>
                <w:rFonts w:ascii="Tahoma" w:hAnsi="Tahoma" w:cs="Tahoma"/>
                <w:color w:val="FFFFFF"/>
                <w:sz w:val="17"/>
                <w:szCs w:val="17"/>
              </w:rPr>
              <w:t>Info</w:t>
            </w:r>
          </w:p>
        </w:tc>
        <w:tc>
          <w:tcPr>
            <w:tcW w:w="855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98AEC1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4C6847">
            <w:pPr>
              <w:spacing w:line="225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LASER PHYSICS, (2001), vol. 11 br. 3, str. 336-342</w:t>
            </w:r>
          </w:p>
        </w:tc>
      </w:tr>
      <w:tr w:rsidR="004C6847" w:rsidTr="004C68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68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Ispravka</w:t>
              </w:r>
            </w:hyperlink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auto" w:fill="44B549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4C6847" w:rsidRDefault="007B2CE4">
            <w:pPr>
              <w:spacing w:line="225" w:lineRule="atLeast"/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</w:pPr>
            <w:hyperlink r:id="rId169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70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Elečas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71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Rang časopisa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 Citati:</w:t>
            </w:r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72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ISI/Web of Science (3)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73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SCIndeks (1)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hyperlink r:id="rId174" w:tgtFrame="_blank" w:history="1">
              <w:r w:rsidR="004C6847">
                <w:rPr>
                  <w:rStyle w:val="Hyperlink"/>
                  <w:rFonts w:ascii="Tahoma" w:hAnsi="Tahoma" w:cs="Tahoma"/>
                  <w:b/>
                  <w:bCs/>
                  <w:color w:val="FFFFFF"/>
                  <w:sz w:val="17"/>
                  <w:szCs w:val="17"/>
                  <w:bdr w:val="none" w:sz="0" w:space="0" w:color="auto" w:frame="1"/>
                </w:rPr>
                <w:t>Scopus (3)</w:t>
              </w:r>
            </w:hyperlink>
            <w:r w:rsidR="004C6847">
              <w:rPr>
                <w:rStyle w:val="apple-converted-space"/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  <w:r w:rsidR="004C6847">
              <w:rPr>
                <w:rFonts w:ascii="Tahoma" w:hAnsi="Tahoma" w:cs="Tahoma"/>
                <w:b/>
                <w:bCs/>
                <w:color w:val="FFFFFF"/>
                <w:sz w:val="17"/>
                <w:szCs w:val="17"/>
              </w:rPr>
              <w:t> </w:t>
            </w:r>
          </w:p>
        </w:tc>
      </w:tr>
    </w:tbl>
    <w:p w:rsidR="004C6847" w:rsidRDefault="004C6847" w:rsidP="00E31A15">
      <w:pPr>
        <w:rPr>
          <w:rFonts w:ascii="Arial" w:hAnsi="Arial" w:cs="Arial"/>
          <w:b/>
          <w:sz w:val="20"/>
          <w:szCs w:val="20"/>
        </w:rPr>
      </w:pPr>
    </w:p>
    <w:p w:rsidR="004C6847" w:rsidRDefault="004C6847" w:rsidP="00E31A15">
      <w:pPr>
        <w:rPr>
          <w:rFonts w:ascii="Arial" w:hAnsi="Arial" w:cs="Arial"/>
          <w:b/>
          <w:sz w:val="20"/>
          <w:szCs w:val="20"/>
        </w:rPr>
      </w:pPr>
    </w:p>
    <w:p w:rsidR="00E31A15" w:rsidRDefault="00E31A15"/>
    <w:sectPr w:rsidR="00E31A15" w:rsidSect="003B29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2079"/>
    <w:multiLevelType w:val="multilevel"/>
    <w:tmpl w:val="25B04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sr-Latn-C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A35C7"/>
    <w:multiLevelType w:val="multilevel"/>
    <w:tmpl w:val="B29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DE5CDC"/>
    <w:multiLevelType w:val="multilevel"/>
    <w:tmpl w:val="63008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790F89"/>
    <w:multiLevelType w:val="multilevel"/>
    <w:tmpl w:val="68AAA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14692F"/>
    <w:multiLevelType w:val="multilevel"/>
    <w:tmpl w:val="F0AC9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rawingGridHorizontalSpacing w:val="120"/>
  <w:displayHorizontalDrawingGridEvery w:val="2"/>
  <w:characterSpacingControl w:val="doNotCompress"/>
  <w:compat/>
  <w:rsids>
    <w:rsidRoot w:val="00E31A15"/>
    <w:rsid w:val="00000708"/>
    <w:rsid w:val="00000D9A"/>
    <w:rsid w:val="00005A57"/>
    <w:rsid w:val="000216A0"/>
    <w:rsid w:val="00024A2C"/>
    <w:rsid w:val="00043405"/>
    <w:rsid w:val="000530F3"/>
    <w:rsid w:val="00071087"/>
    <w:rsid w:val="000848FD"/>
    <w:rsid w:val="00097F11"/>
    <w:rsid w:val="00154B05"/>
    <w:rsid w:val="00181BCC"/>
    <w:rsid w:val="00186011"/>
    <w:rsid w:val="001D03F8"/>
    <w:rsid w:val="001D27B8"/>
    <w:rsid w:val="001E2A4D"/>
    <w:rsid w:val="00217F22"/>
    <w:rsid w:val="0023127F"/>
    <w:rsid w:val="00257A82"/>
    <w:rsid w:val="00276C55"/>
    <w:rsid w:val="002A1D9D"/>
    <w:rsid w:val="002A5FED"/>
    <w:rsid w:val="002B56F0"/>
    <w:rsid w:val="002B7AA7"/>
    <w:rsid w:val="002C71CF"/>
    <w:rsid w:val="002F7884"/>
    <w:rsid w:val="0031411D"/>
    <w:rsid w:val="00335466"/>
    <w:rsid w:val="00344D8E"/>
    <w:rsid w:val="00353A1F"/>
    <w:rsid w:val="00387B85"/>
    <w:rsid w:val="003933AD"/>
    <w:rsid w:val="003B2922"/>
    <w:rsid w:val="003B772C"/>
    <w:rsid w:val="003C4A8C"/>
    <w:rsid w:val="00407AF5"/>
    <w:rsid w:val="00413883"/>
    <w:rsid w:val="004829B2"/>
    <w:rsid w:val="00490B89"/>
    <w:rsid w:val="004A58A5"/>
    <w:rsid w:val="004C66D1"/>
    <w:rsid w:val="004C6847"/>
    <w:rsid w:val="004E3FA6"/>
    <w:rsid w:val="004E5777"/>
    <w:rsid w:val="00510379"/>
    <w:rsid w:val="00517AA6"/>
    <w:rsid w:val="00523DDA"/>
    <w:rsid w:val="00526BEF"/>
    <w:rsid w:val="00540BBD"/>
    <w:rsid w:val="00552316"/>
    <w:rsid w:val="005609C3"/>
    <w:rsid w:val="00571EF7"/>
    <w:rsid w:val="00594294"/>
    <w:rsid w:val="005F450B"/>
    <w:rsid w:val="005F767E"/>
    <w:rsid w:val="00631B34"/>
    <w:rsid w:val="00643B5A"/>
    <w:rsid w:val="00652414"/>
    <w:rsid w:val="00663AC4"/>
    <w:rsid w:val="006828FF"/>
    <w:rsid w:val="00686255"/>
    <w:rsid w:val="006B2158"/>
    <w:rsid w:val="006C3C60"/>
    <w:rsid w:val="00712585"/>
    <w:rsid w:val="00745C1A"/>
    <w:rsid w:val="00781E01"/>
    <w:rsid w:val="007826F8"/>
    <w:rsid w:val="007957E8"/>
    <w:rsid w:val="007968CB"/>
    <w:rsid w:val="007B2CE4"/>
    <w:rsid w:val="007B6311"/>
    <w:rsid w:val="007B75EF"/>
    <w:rsid w:val="007C498F"/>
    <w:rsid w:val="007E77F9"/>
    <w:rsid w:val="008057CE"/>
    <w:rsid w:val="00825C0A"/>
    <w:rsid w:val="00830507"/>
    <w:rsid w:val="00860CC1"/>
    <w:rsid w:val="0087677C"/>
    <w:rsid w:val="00893495"/>
    <w:rsid w:val="008A1AE3"/>
    <w:rsid w:val="008A1C62"/>
    <w:rsid w:val="008C70DA"/>
    <w:rsid w:val="008D61D1"/>
    <w:rsid w:val="00902EF7"/>
    <w:rsid w:val="0093701B"/>
    <w:rsid w:val="0095324E"/>
    <w:rsid w:val="009825A0"/>
    <w:rsid w:val="009D1B1A"/>
    <w:rsid w:val="009D4164"/>
    <w:rsid w:val="009F7F9B"/>
    <w:rsid w:val="00A07120"/>
    <w:rsid w:val="00A1641D"/>
    <w:rsid w:val="00A32B94"/>
    <w:rsid w:val="00A43E45"/>
    <w:rsid w:val="00A5526A"/>
    <w:rsid w:val="00A60938"/>
    <w:rsid w:val="00A702A3"/>
    <w:rsid w:val="00B047AA"/>
    <w:rsid w:val="00B373AF"/>
    <w:rsid w:val="00B7056B"/>
    <w:rsid w:val="00B86340"/>
    <w:rsid w:val="00B912FA"/>
    <w:rsid w:val="00B9208F"/>
    <w:rsid w:val="00BB1A3A"/>
    <w:rsid w:val="00BB239E"/>
    <w:rsid w:val="00BB66AA"/>
    <w:rsid w:val="00BB7C9F"/>
    <w:rsid w:val="00BC0879"/>
    <w:rsid w:val="00BD1944"/>
    <w:rsid w:val="00BE5BBE"/>
    <w:rsid w:val="00C025D7"/>
    <w:rsid w:val="00C02DC9"/>
    <w:rsid w:val="00C11E0E"/>
    <w:rsid w:val="00C21551"/>
    <w:rsid w:val="00C362FB"/>
    <w:rsid w:val="00C8497B"/>
    <w:rsid w:val="00CA1E31"/>
    <w:rsid w:val="00CA337E"/>
    <w:rsid w:val="00D10007"/>
    <w:rsid w:val="00D11762"/>
    <w:rsid w:val="00D12AEB"/>
    <w:rsid w:val="00D441CE"/>
    <w:rsid w:val="00D93FA1"/>
    <w:rsid w:val="00DA50EF"/>
    <w:rsid w:val="00DD6EF7"/>
    <w:rsid w:val="00E20818"/>
    <w:rsid w:val="00E251BC"/>
    <w:rsid w:val="00E31A15"/>
    <w:rsid w:val="00E3267B"/>
    <w:rsid w:val="00E34989"/>
    <w:rsid w:val="00E52B2C"/>
    <w:rsid w:val="00E54D9A"/>
    <w:rsid w:val="00E623DC"/>
    <w:rsid w:val="00E87FE9"/>
    <w:rsid w:val="00E90AF5"/>
    <w:rsid w:val="00EA0FCD"/>
    <w:rsid w:val="00EA5BEF"/>
    <w:rsid w:val="00EE5DA6"/>
    <w:rsid w:val="00EF6D3D"/>
    <w:rsid w:val="00F0016A"/>
    <w:rsid w:val="00F167F5"/>
    <w:rsid w:val="00F30F17"/>
    <w:rsid w:val="00F35354"/>
    <w:rsid w:val="00F766CC"/>
    <w:rsid w:val="00FB633C"/>
    <w:rsid w:val="00FB76FA"/>
    <w:rsid w:val="00FC319C"/>
    <w:rsid w:val="00FD4898"/>
    <w:rsid w:val="00FE3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194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31A15"/>
    <w:rPr>
      <w:color w:val="0000FF"/>
      <w:u w:val="single"/>
    </w:rPr>
  </w:style>
  <w:style w:type="table" w:styleId="TableGrid">
    <w:name w:val="Table Grid"/>
    <w:basedOn w:val="TableNormal"/>
    <w:rsid w:val="006828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4C6847"/>
  </w:style>
  <w:style w:type="paragraph" w:styleId="ListParagraph">
    <w:name w:val="List Paragraph"/>
    <w:basedOn w:val="Normal"/>
    <w:uiPriority w:val="34"/>
    <w:qFormat/>
    <w:rsid w:val="00000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4034">
          <w:marLeft w:val="-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5562">
          <w:marLeft w:val="0"/>
          <w:marRight w:val="-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4865">
          <w:marLeft w:val="-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92640">
          <w:marLeft w:val="0"/>
          <w:marRight w:val="-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gateway.isiknowledge.com/gateway/Gateway.cgi?GWVersion=2&amp;SrcAuth=SFX&amp;SrcApp=SFX&amp;DestLinkType=CitingArticles&amp;KeyUT=ISI:000290121000005&amp;DestApp=WOS" TargetMode="External"/><Relationship Id="rId117" Type="http://schemas.openxmlformats.org/officeDocument/2006/relationships/hyperlink" Target="http://www.kobson.nb.rs/nauka_u_srbiji.132.html?autor=Mijailovic%20Marina%20M" TargetMode="External"/><Relationship Id="rId21" Type="http://schemas.openxmlformats.org/officeDocument/2006/relationships/hyperlink" Target="mailto:kobson@nb.rs?subject=Ispravka%20podataka%20za%20MiuWoS&amp;body=Naslov:%20Influence%20of%20Nuclear%20Radiation%20and%20Laser%20Beams%20on%20Optical%20Fibers%20and%20Components%20(Article)%0A%0AAutori:%0APantelic%20Sladjana%20N%0ABorna%20Nadezda%20V%0ASreckovic%20Milesa%20Z%0AKovacevic%20Aleksander%20G%0ABugarinovic%20Aleksandar%20R%0AKovacevic%20Milojko%20S%0ALazarevic%20Djordje%20R" TargetMode="External"/><Relationship Id="rId42" Type="http://schemas.openxmlformats.org/officeDocument/2006/relationships/hyperlink" Target="http://www.kobson.nb.rs/nauka_u_srbiji.132.html?autor=Petronic%20Sanja%20Z" TargetMode="External"/><Relationship Id="rId47" Type="http://schemas.openxmlformats.org/officeDocument/2006/relationships/hyperlink" Target="mailto:kobson@nb.rs?subject=Ispravka%20podataka%20za%20MiuWoS&amp;body=Naslov:%20Fine-Scale%20Structure%20Investigation%20of%20Nimonic%20263%20Superalloy%20Surface%20Damaged%20by%20Femtosecond%20Laser%20Beam%20(Proceedings%20Paper)%0A%0AAutori:%0AMilosavljevic%20Andjelka%0APetronic%20Sanja%20Z%0ASreckovic%20Milesa%20Z%0AKovacevic%20Aleksander%20G%0AKrmpot%20Aleksandar%20J%0AKovacevic%20K" TargetMode="External"/><Relationship Id="rId63" Type="http://schemas.openxmlformats.org/officeDocument/2006/relationships/hyperlink" Target="http://gateway.isiknowledge.com/gateway/Gateway.cgi?GWVersion=2&amp;SrcAuth=SFX&amp;SrcApp=SFX&amp;DestLinkType=CitingArticles&amp;KeyUT=ISI:000272317700033&amp;DestApp=WOS" TargetMode="External"/><Relationship Id="rId68" Type="http://schemas.openxmlformats.org/officeDocument/2006/relationships/hyperlink" Target="http://www.kobson.nb.rs/nauka_u_srbiji.132.html?autor=Kovacevic%20Aleksander%20G" TargetMode="External"/><Relationship Id="rId84" Type="http://schemas.openxmlformats.org/officeDocument/2006/relationships/hyperlink" Target="http://www.kobson.nb.rs/nauka_u_srbiji.132.html?autor=Jelenkovic%20Branislav%20M" TargetMode="External"/><Relationship Id="rId89" Type="http://schemas.openxmlformats.org/officeDocument/2006/relationships/hyperlink" Target="http://www.kobson.nb.rs/servisi.131.html?issn=0587-4246" TargetMode="External"/><Relationship Id="rId112" Type="http://schemas.openxmlformats.org/officeDocument/2006/relationships/hyperlink" Target="http://www.kobson.nb.rs/servisi.130.html?issn=0587-4246" TargetMode="External"/><Relationship Id="rId133" Type="http://schemas.openxmlformats.org/officeDocument/2006/relationships/hyperlink" Target="http://www.kobson.nb.rs/nauka_u_srbiji.132.html?autor=Lukic%20Dragan%20V" TargetMode="External"/><Relationship Id="rId138" Type="http://schemas.openxmlformats.org/officeDocument/2006/relationships/hyperlink" Target="http://gateway.isiknowledge.com/gateway/Gateway.cgi?GWVersion=2&amp;SrcAuth=SFX&amp;SrcApp=SFX&amp;DestLinkType=FullRecord&amp;KeyUT=ISI:000229606500030&amp;DestApp=WOS" TargetMode="External"/><Relationship Id="rId154" Type="http://schemas.openxmlformats.org/officeDocument/2006/relationships/hyperlink" Target="http://www.kobson.nb.rs/servisi.131.html?issn=0034-6748" TargetMode="External"/><Relationship Id="rId159" Type="http://schemas.openxmlformats.org/officeDocument/2006/relationships/hyperlink" Target="http://www.kobson.nb.rs/nauka_u_srbiji.132.html?autor=Kovacevic%20Aleksander%20G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://www.kobson.nb.rs/servisi.130.html?issn=1054-660X" TargetMode="External"/><Relationship Id="rId16" Type="http://schemas.openxmlformats.org/officeDocument/2006/relationships/hyperlink" Target="http://www.kobson.nb.rs/nauka_u_srbiji.132.html?autor=Sreckovic%20Milesa%20Z" TargetMode="External"/><Relationship Id="rId107" Type="http://schemas.openxmlformats.org/officeDocument/2006/relationships/hyperlink" Target="http://www.kobson.nb.rs/nauka_u_srbiji.132.html?autor=Gospavic%20Radovan" TargetMode="External"/><Relationship Id="rId11" Type="http://schemas.openxmlformats.org/officeDocument/2006/relationships/hyperlink" Target="http://dx.doi.org/10.1088/0031-8949/2012/T149/014080" TargetMode="External"/><Relationship Id="rId32" Type="http://schemas.openxmlformats.org/officeDocument/2006/relationships/hyperlink" Target="http://www.kobson.nb.rs/nauka_u_srbiji.132.html?autor=Kovacevic%20Aleksander%20G" TargetMode="External"/><Relationship Id="rId37" Type="http://schemas.openxmlformats.org/officeDocument/2006/relationships/hyperlink" Target="http://www.kobson.nb.rs/servisi.130.html?issn=1094-4087" TargetMode="External"/><Relationship Id="rId53" Type="http://schemas.openxmlformats.org/officeDocument/2006/relationships/hyperlink" Target="http://www.kobson.nb.rs/nauka_u_srbiji.132.html?autor=Petronic%20Sanja%20Z" TargetMode="External"/><Relationship Id="rId58" Type="http://schemas.openxmlformats.org/officeDocument/2006/relationships/hyperlink" Target="http://www.kobson.nb.rs/nauka_u_srbiji.132.html?autor=Kovacevic%20Aleksander%20G" TargetMode="External"/><Relationship Id="rId74" Type="http://schemas.openxmlformats.org/officeDocument/2006/relationships/hyperlink" Target="http://www.kobson.nb.rs/servisi.130.html?issn=1050-2947" TargetMode="External"/><Relationship Id="rId79" Type="http://schemas.openxmlformats.org/officeDocument/2006/relationships/hyperlink" Target="http://www.kobson.nb.rs/nauka_u_srbiji.132.html?autor=Mijailovic%20Marina%20M" TargetMode="External"/><Relationship Id="rId102" Type="http://schemas.openxmlformats.org/officeDocument/2006/relationships/hyperlink" Target="http://www.kobson.nb.rs/servisi.131.html?issn=0587-4246" TargetMode="External"/><Relationship Id="rId123" Type="http://schemas.openxmlformats.org/officeDocument/2006/relationships/hyperlink" Target="mailto:kobson@nb.rs?subject=Ispravka%20podataka%20za%20MiuWoS&amp;body=Naslov:%20Sub-Doppler%20absorption%20narrowing%20in%20atomic%20vapor%20at%20two%20intense%20laser%20fields%20(Article)%0A%0AAutori:%0AKrmpot%20Aleksandar%20J%0AMijailovic%20Marina%20M%0APanic%20Bratimir%20M%0ALukic%20Dragan%20V%0AKovacevic%20Aleksander%20G%0APantelic%20Dejan%20V%0AJelenkovic%20Branislav%20M" TargetMode="External"/><Relationship Id="rId128" Type="http://schemas.openxmlformats.org/officeDocument/2006/relationships/hyperlink" Target="http://gateway.isiknowledge.com/gateway/Gateway.cgi?GWVersion=2&amp;SrcAuth=SFX&amp;SrcApp=SFX&amp;DestLinkType=CitingArticles&amp;KeyUT=ISI:000227487700011&amp;DestApp=WOS" TargetMode="External"/><Relationship Id="rId144" Type="http://schemas.openxmlformats.org/officeDocument/2006/relationships/hyperlink" Target="mailto:kobson@nb.rs?subject=Ispravka%20podataka%20za%20MiuWoS&amp;body=Naslov:%20Using%20coherence%20properties%20for%20frequency%20stabilizing%20He-Ne%20laser%20(Proceedings%20Paper)%0A%0AAutori:%0APantelic%20Dejan%20V%0APanic%20Bratimir%20M%0AKovacevic%20Aleksander%20G%0AKrmpot%20Aleksandar%20J" TargetMode="External"/><Relationship Id="rId149" Type="http://schemas.openxmlformats.org/officeDocument/2006/relationships/hyperlink" Target="http://www.kobson.nb.rs/nauka_u_srbiji.132.html?autor=Kovacevic%20Aleksander%20G" TargetMode="External"/><Relationship Id="rId5" Type="http://schemas.openxmlformats.org/officeDocument/2006/relationships/hyperlink" Target="http://www.kobson.nb.rs/nauka_u_srbiji.132.html?autor=Petronic%20Sanja%20Z" TargetMode="External"/><Relationship Id="rId90" Type="http://schemas.openxmlformats.org/officeDocument/2006/relationships/hyperlink" Target="http://gateway.isiknowledge.com/gateway/Gateway.cgi?GWVersion=2&amp;SrcAuth=SFX&amp;SrcApp=SFX&amp;DestLinkType=CitingArticles&amp;KeyUT=ISI:000251805100012&amp;DestApp=WOS" TargetMode="External"/><Relationship Id="rId95" Type="http://schemas.openxmlformats.org/officeDocument/2006/relationships/hyperlink" Target="http://www.kobson.nb.rs/nauka_u_srbiji.132.html?autor=Pantelic%20Slavisa" TargetMode="External"/><Relationship Id="rId160" Type="http://schemas.openxmlformats.org/officeDocument/2006/relationships/hyperlink" Target="mailto:kobson@nb.rs?subject=Ispravka%20podataka%20za%20MiuWoS&amp;body=Naslov:%20Spectroscopy%20of%20iodine%20lines%20in%20Yugoslav%20primary%20length%20standard%20(Yu-1)%20(Proceedings%20Paper)%0A%0AAutori:%0APantelic%20Dejan%20V%0APanic%20Bratimir%20M%0AKovacevic%20Aleksander%20G" TargetMode="External"/><Relationship Id="rId165" Type="http://schemas.openxmlformats.org/officeDocument/2006/relationships/hyperlink" Target="http://www.kobson.nb.rs/nauka_u_srbiji.132.html?autor=Vulicevic%20Ljubomir%20M" TargetMode="External"/><Relationship Id="rId22" Type="http://schemas.openxmlformats.org/officeDocument/2006/relationships/hyperlink" Target="http://gateway.isiknowledge.com/gateway/Gateway.cgi?GWVersion=2&amp;SrcAuth=SFX&amp;SrcApp=SFX&amp;DestLinkType=FullRecord&amp;KeyUT=ISI:000290121000005&amp;DestApp=WOS" TargetMode="External"/><Relationship Id="rId27" Type="http://schemas.openxmlformats.org/officeDocument/2006/relationships/hyperlink" Target="http://www.scopus.com/search/submit/citedby.url?eid=2-s2.0-79958203085&amp;src=s&amp;origin=recordpage" TargetMode="External"/><Relationship Id="rId43" Type="http://schemas.openxmlformats.org/officeDocument/2006/relationships/hyperlink" Target="http://www.kobson.nb.rs/nauka_u_srbiji.132.html?autor=Sreckovic%20Milesa%20Z" TargetMode="External"/><Relationship Id="rId48" Type="http://schemas.openxmlformats.org/officeDocument/2006/relationships/hyperlink" Target="http://gateway.isiknowledge.com/gateway/Gateway.cgi?GWVersion=2&amp;SrcAuth=SFX&amp;SrcApp=SFX&amp;DestLinkType=FullRecord&amp;KeyUT=ISI:000272317700034&amp;DestApp=WOS" TargetMode="External"/><Relationship Id="rId64" Type="http://schemas.openxmlformats.org/officeDocument/2006/relationships/hyperlink" Target="http://www.scopus.com/search/submit/citedby.url?eid=2-s2.0-72449147180&amp;src=s&amp;origin=recordpage" TargetMode="External"/><Relationship Id="rId69" Type="http://schemas.openxmlformats.org/officeDocument/2006/relationships/hyperlink" Target="http://www.kobson.nb.rs/nauka_u_srbiji.132.html?autor=Nikolic%20Marko%20G" TargetMode="External"/><Relationship Id="rId113" Type="http://schemas.openxmlformats.org/officeDocument/2006/relationships/hyperlink" Target="http://www.kobson.nb.rs/servisi.131.html?issn=0587-4246" TargetMode="External"/><Relationship Id="rId118" Type="http://schemas.openxmlformats.org/officeDocument/2006/relationships/hyperlink" Target="http://www.kobson.nb.rs/nauka_u_srbiji.132.html?autor=Panic%20Bratimir%20M" TargetMode="External"/><Relationship Id="rId134" Type="http://schemas.openxmlformats.org/officeDocument/2006/relationships/hyperlink" Target="http://www.kobson.nb.rs/nauka_u_srbiji.132.html?autor=Kovacevic%20Aleksander%20G" TargetMode="External"/><Relationship Id="rId139" Type="http://schemas.openxmlformats.org/officeDocument/2006/relationships/hyperlink" Target="http://dx.doi.org/10.1117/12.617878" TargetMode="External"/><Relationship Id="rId80" Type="http://schemas.openxmlformats.org/officeDocument/2006/relationships/hyperlink" Target="http://www.kobson.nb.rs/nauka_u_srbiji.132.html?autor=Panic%20Bratimir%20M" TargetMode="External"/><Relationship Id="rId85" Type="http://schemas.openxmlformats.org/officeDocument/2006/relationships/hyperlink" Target="http://www.kobson.nb.rs/nauka_u_srbiji.132.html?autor=Cartaleva%20S" TargetMode="External"/><Relationship Id="rId150" Type="http://schemas.openxmlformats.org/officeDocument/2006/relationships/hyperlink" Target="mailto:kobson@nb.rs?subject=Ispravka%20podataka%20za%20MiuWoS&amp;body=Naslov:%20Digital%20control%20of%20an%20iodine%20stabilized%20He-Ne%20laser%20by%20using%20a%20personal%20computer%20and%20a%20simple%20electronic%20system%20(Article)%0A%0AAutori:%0APantelic%20Dejan%20V%0APanic%20Bratimir%20M%0AKovacevic%20Aleksander%20G" TargetMode="External"/><Relationship Id="rId155" Type="http://schemas.openxmlformats.org/officeDocument/2006/relationships/hyperlink" Target="http://gateway.isiknowledge.com/gateway/Gateway.cgi?GWVersion=2&amp;SrcAuth=SFX&amp;SrcApp=SFX&amp;DestLinkType=CitingArticles&amp;KeyUT=ISI:000183124100034&amp;DestApp=WOS" TargetMode="External"/><Relationship Id="rId171" Type="http://schemas.openxmlformats.org/officeDocument/2006/relationships/hyperlink" Target="http://www.kobson.nb.rs/servisi.131.html?issn=1054-660X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://www.kobson.nb.rs/servisi.130.html?issn=0031-8949" TargetMode="External"/><Relationship Id="rId17" Type="http://schemas.openxmlformats.org/officeDocument/2006/relationships/hyperlink" Target="http://www.kobson.nb.rs/nauka_u_srbiji.132.html?autor=Kovacevic%20Aleksander%20G" TargetMode="External"/><Relationship Id="rId33" Type="http://schemas.openxmlformats.org/officeDocument/2006/relationships/hyperlink" Target="http://www.kobson.nb.rs/nauka_u_srbiji.132.html?autor=Curcic%20Bozidar%20PM" TargetMode="External"/><Relationship Id="rId38" Type="http://schemas.openxmlformats.org/officeDocument/2006/relationships/hyperlink" Target="http://www.kobson.nb.rs/servisi.131.html?issn=1094-4087" TargetMode="External"/><Relationship Id="rId59" Type="http://schemas.openxmlformats.org/officeDocument/2006/relationships/hyperlink" Target="mailto:kobson@nb.rs?subject=Ispravka%20podataka%20za%20MiuWoS&amp;body=Naslov:%20Microstructure%20Changes%20of%20Nickel-Base%20Superalloys%20Induced%20by%20Interaction%20with%20Femtosecond%20Laser%20Beam%20(Proceedings%20Paper)%0A%0AAutori:%0APetronic%20Sanja%20Z%0ADrecun-Nesic%20S%0AMilosavljevic%20Andjelka%0ASedmak%20Aleksandar%20S%0APopovic%20M%0AKovacevic%20Aleksander%20G" TargetMode="External"/><Relationship Id="rId103" Type="http://schemas.openxmlformats.org/officeDocument/2006/relationships/hyperlink" Target="http://gateway.isiknowledge.com/gateway/Gateway.cgi?GWVersion=2&amp;SrcAuth=SFX&amp;SrcApp=SFX&amp;DestLinkType=CitingArticles&amp;KeyUT=ISI:000251805100034&amp;DestApp=WOS" TargetMode="External"/><Relationship Id="rId108" Type="http://schemas.openxmlformats.org/officeDocument/2006/relationships/hyperlink" Target="http://www.kobson.nb.rs/nauka_u_srbiji.132.html?autor=Ristic%20Slavica%20S" TargetMode="External"/><Relationship Id="rId124" Type="http://schemas.openxmlformats.org/officeDocument/2006/relationships/hyperlink" Target="http://gateway.isiknowledge.com/gateway/Gateway.cgi?GWVersion=2&amp;SrcAuth=SFX&amp;SrcApp=SFX&amp;DestLinkType=FullRecord&amp;KeyUT=ISI:000227487700011&amp;DestApp=WOS" TargetMode="External"/><Relationship Id="rId129" Type="http://schemas.openxmlformats.org/officeDocument/2006/relationships/hyperlink" Target="http://www.scopus.com/search/submit/citedby.url?eid=2-s2.0-17544375243&amp;src=s&amp;origin=recordpage" TargetMode="External"/><Relationship Id="rId54" Type="http://schemas.openxmlformats.org/officeDocument/2006/relationships/hyperlink" Target="http://www.kobson.nb.rs/nauka_u_srbiji.132.html?autor=Drecun-Nesic%20S" TargetMode="External"/><Relationship Id="rId70" Type="http://schemas.openxmlformats.org/officeDocument/2006/relationships/hyperlink" Target="http://www.kobson.nb.rs/nauka_u_srbiji.132.html?autor=Jelenkovic%20Branislav%20M" TargetMode="External"/><Relationship Id="rId75" Type="http://schemas.openxmlformats.org/officeDocument/2006/relationships/hyperlink" Target="http://www.kobson.nb.rs/servisi.131.html?issn=1050-2947" TargetMode="External"/><Relationship Id="rId91" Type="http://schemas.openxmlformats.org/officeDocument/2006/relationships/hyperlink" Target="http://www.scopus.com/search/submit/citedby.url?eid=2-s2.0-37849003732&amp;src=s&amp;origin=recordpage" TargetMode="External"/><Relationship Id="rId96" Type="http://schemas.openxmlformats.org/officeDocument/2006/relationships/hyperlink" Target="http://www.kobson.nb.rs/nauka_u_srbiji.132.html?autor=Latinovic%20Zoran" TargetMode="External"/><Relationship Id="rId140" Type="http://schemas.openxmlformats.org/officeDocument/2006/relationships/hyperlink" Target="http://www.kobson.nb.rs/nauka_u_srbiji.132.html?autor=Pantelic%20Dejan%20V" TargetMode="External"/><Relationship Id="rId145" Type="http://schemas.openxmlformats.org/officeDocument/2006/relationships/hyperlink" Target="http://gateway.isiknowledge.com/gateway/Gateway.cgi?GWVersion=2&amp;SrcAuth=SFX&amp;SrcApp=SFX&amp;DestLinkType=FullRecord&amp;KeyUT=ISI:000229606500050&amp;DestApp=WOS" TargetMode="External"/><Relationship Id="rId161" Type="http://schemas.openxmlformats.org/officeDocument/2006/relationships/hyperlink" Target="http://gateway.isiknowledge.com/gateway/Gateway.cgi?GWVersion=2&amp;SrcAuth=SFX&amp;SrcApp=SFX&amp;DestLinkType=FullRecord&amp;KeyUT=ISI:000188097800029&amp;DestApp=WOS" TargetMode="External"/><Relationship Id="rId166" Type="http://schemas.openxmlformats.org/officeDocument/2006/relationships/hyperlink" Target="http://www.kobson.nb.rs/nauka_u_srbiji.132.html?autor=Ristic%20Slavica%20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kobson.nb.rs/nauka_u_srbiji.132.html?autor=Kovacevic%20Aleksander%20G" TargetMode="External"/><Relationship Id="rId23" Type="http://schemas.openxmlformats.org/officeDocument/2006/relationships/hyperlink" Target="http://dx.doi.org/10.2298/NTRP1101032P" TargetMode="External"/><Relationship Id="rId28" Type="http://schemas.openxmlformats.org/officeDocument/2006/relationships/hyperlink" Target="http://www.kobson.nb.rs/nauka_u_srbiji.132.html?autor=Pantelic%20Dejan%20V" TargetMode="External"/><Relationship Id="rId49" Type="http://schemas.openxmlformats.org/officeDocument/2006/relationships/hyperlink" Target="http://www.kobson.nb.rs/servisi.130.html?issn=0587-4246" TargetMode="External"/><Relationship Id="rId114" Type="http://schemas.openxmlformats.org/officeDocument/2006/relationships/hyperlink" Target="http://gateway.isiknowledge.com/gateway/Gateway.cgi?GWVersion=2&amp;SrcAuth=SFX&amp;SrcApp=SFX&amp;DestLinkType=CitingArticles&amp;KeyUT=ISI:000251805100042&amp;DestApp=WOS" TargetMode="External"/><Relationship Id="rId119" Type="http://schemas.openxmlformats.org/officeDocument/2006/relationships/hyperlink" Target="http://www.kobson.nb.rs/nauka_u_srbiji.132.html?autor=Lukic%20Dragan%20V" TargetMode="External"/><Relationship Id="rId10" Type="http://schemas.openxmlformats.org/officeDocument/2006/relationships/hyperlink" Target="http://gateway.isiknowledge.com/gateway/Gateway.cgi?GWVersion=2&amp;SrcAuth=SFX&amp;SrcApp=SFX&amp;DestLinkType=FullRecord&amp;KeyUT=WOS:000303523500081&amp;DestApp=WOS" TargetMode="External"/><Relationship Id="rId31" Type="http://schemas.openxmlformats.org/officeDocument/2006/relationships/hyperlink" Target="http://www.kobson.nb.rs/nauka_u_srbiji.132.html?autor=Korac%20Aleksandra%20B" TargetMode="External"/><Relationship Id="rId44" Type="http://schemas.openxmlformats.org/officeDocument/2006/relationships/hyperlink" Target="http://www.kobson.nb.rs/nauka_u_srbiji.132.html?autor=Kovacevic%20Aleksander%20G" TargetMode="External"/><Relationship Id="rId52" Type="http://schemas.openxmlformats.org/officeDocument/2006/relationships/hyperlink" Target="http://www.scopus.com/search/submit/citedby.url?eid=2-s2.0-72449122275&amp;src=s&amp;origin=recordpage" TargetMode="External"/><Relationship Id="rId60" Type="http://schemas.openxmlformats.org/officeDocument/2006/relationships/hyperlink" Target="http://gateway.isiknowledge.com/gateway/Gateway.cgi?GWVersion=2&amp;SrcAuth=SFX&amp;SrcApp=SFX&amp;DestLinkType=FullRecord&amp;KeyUT=ISI:000272317700033&amp;DestApp=WOS" TargetMode="External"/><Relationship Id="rId65" Type="http://schemas.openxmlformats.org/officeDocument/2006/relationships/hyperlink" Target="http://www.kobson.nb.rs/nauka_u_srbiji.132.html?autor=Grujic%20Zoran%20D" TargetMode="External"/><Relationship Id="rId73" Type="http://schemas.openxmlformats.org/officeDocument/2006/relationships/hyperlink" Target="http://dx.doi.org/10.1103/PhysRevA.78.063816" TargetMode="External"/><Relationship Id="rId78" Type="http://schemas.openxmlformats.org/officeDocument/2006/relationships/hyperlink" Target="http://www.kobson.nb.rs/nauka_u_srbiji.132.html?autor=Grujic%20Zoran%20D" TargetMode="External"/><Relationship Id="rId81" Type="http://schemas.openxmlformats.org/officeDocument/2006/relationships/hyperlink" Target="http://www.kobson.nb.rs/nauka_u_srbiji.132.html?autor=Minic%20M" TargetMode="External"/><Relationship Id="rId86" Type="http://schemas.openxmlformats.org/officeDocument/2006/relationships/hyperlink" Target="mailto:kobson@nb.rs?subject=Ispravka%20podataka%20za%20MiuWoS&amp;body=Naslov:%20Zeeman%20coherences%20narrowing%20due%20to%20Ramsey%20effects%20induced%20by%20thermal%20motion%20of%20rubidium%20atoms%20(Proceedings%20Paper)%0A%0AAutori:%0AGrujic%20Zoran%20D%0AMijailovic%20Marina%20M%0APanic%20Bratimir%20M%0AMinic%20M%0AKovacevic%20Aleksander%20G%0AObradovic%20M%0AJelenkovic%20Branislav%20M%0ACartaleva%20S" TargetMode="External"/><Relationship Id="rId94" Type="http://schemas.openxmlformats.org/officeDocument/2006/relationships/hyperlink" Target="http://www.kobson.nb.rs/nauka_u_srbiji.132.html?autor=Kovacevic%20Aleksander%20G" TargetMode="External"/><Relationship Id="rId99" Type="http://schemas.openxmlformats.org/officeDocument/2006/relationships/hyperlink" Target="mailto:kobson@nb.rs?subject=Ispravka%20podataka%20za%20MiuWoS&amp;body=Naslov:%20Models%20of%20interactions%20of%20laser%20beams%20with%20materials%20of%20interest%20for%20optical%20components%20and%20provoked%20damages%20(Proceedings%20Paper)%0A%0AAutori:%0ASreckovic%20Milesa%20Z%0AIlic%20Jelena%20T%0AKovacevic%20Aleksander%20G%0APantelic%20Slavisa%0ALatinovic%20Zoran%0ABorna%20Nadezda%20V%0ACosovic%20Vladan%20R" TargetMode="External"/><Relationship Id="rId101" Type="http://schemas.openxmlformats.org/officeDocument/2006/relationships/hyperlink" Target="http://www.kobson.nb.rs/servisi.130.html?issn=0587-4246" TargetMode="External"/><Relationship Id="rId122" Type="http://schemas.openxmlformats.org/officeDocument/2006/relationships/hyperlink" Target="http://www.kobson.nb.rs/nauka_u_srbiji.132.html?autor=Jelenkovic%20Branislav%20M" TargetMode="External"/><Relationship Id="rId130" Type="http://schemas.openxmlformats.org/officeDocument/2006/relationships/hyperlink" Target="http://www.kobson.nb.rs/nauka_u_srbiji.132.html?autor=Krmpot%20Aleksandar%20J" TargetMode="External"/><Relationship Id="rId135" Type="http://schemas.openxmlformats.org/officeDocument/2006/relationships/hyperlink" Target="http://www.kobson.nb.rs/nauka_u_srbiji.132.html?autor=Pantelic%20Dejan%20V" TargetMode="External"/><Relationship Id="rId143" Type="http://schemas.openxmlformats.org/officeDocument/2006/relationships/hyperlink" Target="http://www.kobson.nb.rs/nauka_u_srbiji.132.html?autor=Krmpot%20Aleksandar%20J" TargetMode="External"/><Relationship Id="rId148" Type="http://schemas.openxmlformats.org/officeDocument/2006/relationships/hyperlink" Target="http://www.kobson.nb.rs/nauka_u_srbiji.132.html?autor=Panic%20Bratimir%20M" TargetMode="External"/><Relationship Id="rId151" Type="http://schemas.openxmlformats.org/officeDocument/2006/relationships/hyperlink" Target="http://gateway.isiknowledge.com/gateway/Gateway.cgi?GWVersion=2&amp;SrcAuth=SFX&amp;SrcApp=SFX&amp;DestLinkType=FullRecord&amp;KeyUT=ISI:000183124100034&amp;DestApp=WOS" TargetMode="External"/><Relationship Id="rId156" Type="http://schemas.openxmlformats.org/officeDocument/2006/relationships/hyperlink" Target="http://www.scopus.com/search/submit/citedby.url?eid=2-s2.0-0038786980&amp;src=s&amp;origin=recordpage" TargetMode="External"/><Relationship Id="rId164" Type="http://schemas.openxmlformats.org/officeDocument/2006/relationships/hyperlink" Target="http://www.kobson.nb.rs/nauka_u_srbiji.132.html?autor=Bojanic%20Slobodan" TargetMode="External"/><Relationship Id="rId169" Type="http://schemas.openxmlformats.org/officeDocument/2006/relationships/hyperlink" Target="http://gateway.isiknowledge.com/gateway/Gateway.cgi?GWVersion=2&amp;SrcAuth=SFX&amp;SrcApp=SFX&amp;DestLinkType=FullRecord&amp;KeyUT=ISI:000167551900006&amp;DestApp=W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bson@nb.rs?subject=Ispravka%20podataka%20za%20MiuWoS&amp;body=Naslov:%20Microstructural%20changes%20of%20Nimonic-263%20superalloy%20caused%20by%20laser%20beam%20action%20(Article)%0A%0AAutori:%0APetronic%20Sanja%20Z%0AKovacevic%20Aleksander%20G%0AMilosavljevic%20Andjelka%0ASedmak%20Aleksandar%20S" TargetMode="External"/><Relationship Id="rId172" Type="http://schemas.openxmlformats.org/officeDocument/2006/relationships/hyperlink" Target="http://gateway.isiknowledge.com/gateway/Gateway.cgi?GWVersion=2&amp;SrcAuth=SFX&amp;SrcApp=SFX&amp;DestLinkType=CitingArticles&amp;KeyUT=ISI:000167551900006&amp;DestApp=WOS" TargetMode="External"/><Relationship Id="rId13" Type="http://schemas.openxmlformats.org/officeDocument/2006/relationships/hyperlink" Target="http://www.kobson.nb.rs/servisi.131.html?issn=0031-8949" TargetMode="External"/><Relationship Id="rId18" Type="http://schemas.openxmlformats.org/officeDocument/2006/relationships/hyperlink" Target="http://www.kobson.nb.rs/nauka_u_srbiji.132.html?autor=Bugarinovic%20Aleksandar%20R" TargetMode="External"/><Relationship Id="rId39" Type="http://schemas.openxmlformats.org/officeDocument/2006/relationships/hyperlink" Target="http://gateway.isiknowledge.com/gateway/Gateway.cgi?GWVersion=2&amp;SrcAuth=SFX&amp;SrcApp=SFX&amp;DestLinkType=CitingArticles&amp;KeyUT=ISI:000288852700011&amp;DestApp=WOS" TargetMode="External"/><Relationship Id="rId109" Type="http://schemas.openxmlformats.org/officeDocument/2006/relationships/hyperlink" Target="http://www.kobson.nb.rs/nauka_u_srbiji.132.html?autor=Jovanic%20Predrag%20B" TargetMode="External"/><Relationship Id="rId34" Type="http://schemas.openxmlformats.org/officeDocument/2006/relationships/hyperlink" Target="http://www.kobson.nb.rs/nauka_u_srbiji.132.html?autor=Bokic%20Bojana" TargetMode="External"/><Relationship Id="rId50" Type="http://schemas.openxmlformats.org/officeDocument/2006/relationships/hyperlink" Target="http://www.kobson.nb.rs/servisi.131.html?issn=0587-4246" TargetMode="External"/><Relationship Id="rId55" Type="http://schemas.openxmlformats.org/officeDocument/2006/relationships/hyperlink" Target="http://www.kobson.nb.rs/nauka_u_srbiji.132.html?autor=Milosavljevic%20Andjelka" TargetMode="External"/><Relationship Id="rId76" Type="http://schemas.openxmlformats.org/officeDocument/2006/relationships/hyperlink" Target="http://gateway.isiknowledge.com/gateway/Gateway.cgi?GWVersion=2&amp;SrcAuth=SFX&amp;SrcApp=SFX&amp;DestLinkType=CitingArticles&amp;KeyUT=ISI:000262243500066&amp;DestApp=WOS" TargetMode="External"/><Relationship Id="rId97" Type="http://schemas.openxmlformats.org/officeDocument/2006/relationships/hyperlink" Target="http://www.kobson.nb.rs/nauka_u_srbiji.132.html?autor=Borna%20Nadezda%20V" TargetMode="External"/><Relationship Id="rId104" Type="http://schemas.openxmlformats.org/officeDocument/2006/relationships/hyperlink" Target="http://www.scopus.com/search/submit/citedby.url?eid=2-s2.0-37849048273&amp;src=s&amp;origin=recordpage" TargetMode="External"/><Relationship Id="rId120" Type="http://schemas.openxmlformats.org/officeDocument/2006/relationships/hyperlink" Target="http://www.kobson.nb.rs/nauka_u_srbiji.132.html?autor=Kovacevic%20Aleksander%20G" TargetMode="External"/><Relationship Id="rId125" Type="http://schemas.openxmlformats.org/officeDocument/2006/relationships/hyperlink" Target="http://dx.doi.org/10.1364/OPEX.13.001448" TargetMode="External"/><Relationship Id="rId141" Type="http://schemas.openxmlformats.org/officeDocument/2006/relationships/hyperlink" Target="http://www.kobson.nb.rs/nauka_u_srbiji.132.html?autor=Panic%20Bratimir%20M" TargetMode="External"/><Relationship Id="rId146" Type="http://schemas.openxmlformats.org/officeDocument/2006/relationships/hyperlink" Target="http://dx.doi.org/10.1117/12.618818" TargetMode="External"/><Relationship Id="rId167" Type="http://schemas.openxmlformats.org/officeDocument/2006/relationships/hyperlink" Target="http://www.kobson.nb.rs/nauka_u_srbiji.132.html?autor=Rajkovic%20Viseslava%20M" TargetMode="External"/><Relationship Id="rId7" Type="http://schemas.openxmlformats.org/officeDocument/2006/relationships/hyperlink" Target="http://www.kobson.nb.rs/nauka_u_srbiji.132.html?autor=Milosavljevic%20Andjelka" TargetMode="External"/><Relationship Id="rId71" Type="http://schemas.openxmlformats.org/officeDocument/2006/relationships/hyperlink" Target="mailto:kobson@nb.rs?subject=Ispravka%20podataka%20za%20MiuWoS&amp;body=Naslov:%20Dark%20Raman%20resonances%20due%20to%20Ramsey%20interference%20in%20vacuum%20vapor%20cells%20(Article)%0A%0AAutori:%0AGrujic%20Zoran%20D%0AMijailovic%20Marina%20M%0AArsenovic%20Dusan%20M%0AKovacevic%20Aleksander%20G%0ANikolic%20Marko%20G%0AJelenkovic%20Branislav%20M" TargetMode="External"/><Relationship Id="rId92" Type="http://schemas.openxmlformats.org/officeDocument/2006/relationships/hyperlink" Target="http://www.kobson.nb.rs/nauka_u_srbiji.132.html?autor=Sreckovic%20Milesa%20Z" TargetMode="External"/><Relationship Id="rId162" Type="http://schemas.openxmlformats.org/officeDocument/2006/relationships/hyperlink" Target="http://www.kobson.nb.rs/nauka_u_srbiji.132.html?autor=Sreckovic%20Milesa%20Z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kobson.nb.rs/nauka_u_srbiji.132.html?autor=Curcic%20Srecko%20B" TargetMode="External"/><Relationship Id="rId24" Type="http://schemas.openxmlformats.org/officeDocument/2006/relationships/hyperlink" Target="http://www.kobson.nb.rs/servisi.130.html?issn=1451-3994" TargetMode="External"/><Relationship Id="rId40" Type="http://schemas.openxmlformats.org/officeDocument/2006/relationships/hyperlink" Target="http://www.scopus.com/search/submit/citedby.url?eid=2-s2.0-79953230844&amp;src=s&amp;origin=recordpage" TargetMode="External"/><Relationship Id="rId45" Type="http://schemas.openxmlformats.org/officeDocument/2006/relationships/hyperlink" Target="http://www.kobson.nb.rs/nauka_u_srbiji.132.html?autor=Krmpot%20Aleksandar%20J" TargetMode="External"/><Relationship Id="rId66" Type="http://schemas.openxmlformats.org/officeDocument/2006/relationships/hyperlink" Target="http://www.kobson.nb.rs/nauka_u_srbiji.132.html?autor=Mijailovic%20Marina%20M" TargetMode="External"/><Relationship Id="rId87" Type="http://schemas.openxmlformats.org/officeDocument/2006/relationships/hyperlink" Target="http://gateway.isiknowledge.com/gateway/Gateway.cgi?GWVersion=2&amp;SrcAuth=SFX&amp;SrcApp=SFX&amp;DestLinkType=FullRecord&amp;KeyUT=ISI:000251805100012&amp;DestApp=WOS" TargetMode="External"/><Relationship Id="rId110" Type="http://schemas.openxmlformats.org/officeDocument/2006/relationships/hyperlink" Target="mailto:kobson@nb.rs?subject=Ispravka%20podataka%20za%20MiuWoS&amp;body=Naslov:%20Laser-PMMA%20interaction%20and%20mechanical%20stresses%20(Proceedings%20Paper)%0A%0AAutori:%0AKovacevic%20Aleksander%20G%0ASreckovic%20Milesa%20Z%0AGospavic%20Radovan%0ARistic%20Slavica%20S%0AJovanic%20Predrag%20B" TargetMode="External"/><Relationship Id="rId115" Type="http://schemas.openxmlformats.org/officeDocument/2006/relationships/hyperlink" Target="http://www.scopus.com/search/submit/citedby.url?eid=2-s2.0-37849041573&amp;src=s&amp;origin=recordpage" TargetMode="External"/><Relationship Id="rId131" Type="http://schemas.openxmlformats.org/officeDocument/2006/relationships/hyperlink" Target="http://www.kobson.nb.rs/nauka_u_srbiji.132.html?autor=Lekic%20MM" TargetMode="External"/><Relationship Id="rId136" Type="http://schemas.openxmlformats.org/officeDocument/2006/relationships/hyperlink" Target="http://www.kobson.nb.rs/nauka_u_srbiji.132.html?autor=Jelenkovic%20Branislav%20M" TargetMode="External"/><Relationship Id="rId157" Type="http://schemas.openxmlformats.org/officeDocument/2006/relationships/hyperlink" Target="http://www.kobson.nb.rs/nauka_u_srbiji.132.html?autor=Pantelic%20Dejan%20V" TargetMode="External"/><Relationship Id="rId61" Type="http://schemas.openxmlformats.org/officeDocument/2006/relationships/hyperlink" Target="http://www.kobson.nb.rs/servisi.130.html?issn=0587-4246" TargetMode="External"/><Relationship Id="rId82" Type="http://schemas.openxmlformats.org/officeDocument/2006/relationships/hyperlink" Target="http://www.kobson.nb.rs/nauka_u_srbiji.132.html?autor=Kovacevic%20Aleksander%20G" TargetMode="External"/><Relationship Id="rId152" Type="http://schemas.openxmlformats.org/officeDocument/2006/relationships/hyperlink" Target="http://dx.doi.org/10.1063/1.1571950" TargetMode="External"/><Relationship Id="rId173" Type="http://schemas.openxmlformats.org/officeDocument/2006/relationships/hyperlink" Target="http://scindeks.nb.rs/related.aspx?citisi=000167551900006" TargetMode="External"/><Relationship Id="rId19" Type="http://schemas.openxmlformats.org/officeDocument/2006/relationships/hyperlink" Target="http://www.kobson.nb.rs/nauka_u_srbiji.132.html?autor=Kovacevic%20Milojko%20S" TargetMode="External"/><Relationship Id="rId14" Type="http://schemas.openxmlformats.org/officeDocument/2006/relationships/hyperlink" Target="http://www.kobson.nb.rs/nauka_u_srbiji.132.html?autor=Pantelic%20Sladjana%20N" TargetMode="External"/><Relationship Id="rId30" Type="http://schemas.openxmlformats.org/officeDocument/2006/relationships/hyperlink" Target="http://www.kobson.nb.rs/nauka_u_srbiji.132.html?autor=Savic-Sevic%20Svetlana%20N" TargetMode="External"/><Relationship Id="rId35" Type="http://schemas.openxmlformats.org/officeDocument/2006/relationships/hyperlink" Target="mailto:kobson@nb.rs?subject=Ispravka%20podataka%20za%20MiuWoS&amp;body=Naslov:%20High%20angular%20and%20spectral%20selectivity%20of%20purple%20emperor%20(Lepidoptera:%20Apatura%20iris%20and%20A.%20ilia)%20butterfly%20wings%20(Article)%0A%0AAutori:%0APantelic%20Dejan%20V%0ACurcic%20Srecko%20B%0ASavic-Sevic%20Svetlana%20N%0AKorac%20Aleksandra%20B%0AKovacevic%20Aleksander%20G%0ACurcic%20Bozidar%20PM%0ABokic%20Bojana" TargetMode="External"/><Relationship Id="rId56" Type="http://schemas.openxmlformats.org/officeDocument/2006/relationships/hyperlink" Target="http://www.kobson.nb.rs/nauka_u_srbiji.132.html?autor=Sedmak%20Aleksandar%20S" TargetMode="External"/><Relationship Id="rId77" Type="http://schemas.openxmlformats.org/officeDocument/2006/relationships/hyperlink" Target="http://www.scopus.com/search/submit/citedby.url?eid=2-s2.0-57649108564&amp;src=s&amp;origin=recordpage" TargetMode="External"/><Relationship Id="rId100" Type="http://schemas.openxmlformats.org/officeDocument/2006/relationships/hyperlink" Target="http://gateway.isiknowledge.com/gateway/Gateway.cgi?GWVersion=2&amp;SrcAuth=SFX&amp;SrcApp=SFX&amp;DestLinkType=FullRecord&amp;KeyUT=ISI:000251805100034&amp;DestApp=WOS" TargetMode="External"/><Relationship Id="rId105" Type="http://schemas.openxmlformats.org/officeDocument/2006/relationships/hyperlink" Target="http://www.kobson.nb.rs/nauka_u_srbiji.132.html?autor=Kovacevic%20Aleksander%20G" TargetMode="External"/><Relationship Id="rId126" Type="http://schemas.openxmlformats.org/officeDocument/2006/relationships/hyperlink" Target="http://www.kobson.nb.rs/servisi.130.html?issn=1094-4087" TargetMode="External"/><Relationship Id="rId147" Type="http://schemas.openxmlformats.org/officeDocument/2006/relationships/hyperlink" Target="http://www.kobson.nb.rs/nauka_u_srbiji.132.html?autor=Pantelic%20Dejan%20V" TargetMode="External"/><Relationship Id="rId168" Type="http://schemas.openxmlformats.org/officeDocument/2006/relationships/hyperlink" Target="mailto:kobson@nb.rs?subject=Ispravka%20podataka%20za%20MiuWoS&amp;body=Naslov:%20Damages%20induced%20by%20laser%20beams%20in%20organic%20materials%20(Article)%0A%0AAutori:%0ASreckovic%20Milesa%20Z%0AKovacevic%20Aleksander%20G%0ABojanic%20Slobodan%0AVulicevic%20Ljubomir%20M%0ARistic%20Slavica%20S%0ARajkovic%20Viseslava%20M" TargetMode="External"/><Relationship Id="rId8" Type="http://schemas.openxmlformats.org/officeDocument/2006/relationships/hyperlink" Target="http://www.kobson.nb.rs/nauka_u_srbiji.132.html?autor=Sedmak%20Aleksandar%20S" TargetMode="External"/><Relationship Id="rId51" Type="http://schemas.openxmlformats.org/officeDocument/2006/relationships/hyperlink" Target="http://gateway.isiknowledge.com/gateway/Gateway.cgi?GWVersion=2&amp;SrcAuth=SFX&amp;SrcApp=SFX&amp;DestLinkType=CitingArticles&amp;KeyUT=ISI:000272317700034&amp;DestApp=WOS" TargetMode="External"/><Relationship Id="rId72" Type="http://schemas.openxmlformats.org/officeDocument/2006/relationships/hyperlink" Target="http://gateway.isiknowledge.com/gateway/Gateway.cgi?GWVersion=2&amp;SrcAuth=SFX&amp;SrcApp=SFX&amp;DestLinkType=FullRecord&amp;KeyUT=ISI:000262243500066&amp;DestApp=WOS" TargetMode="External"/><Relationship Id="rId93" Type="http://schemas.openxmlformats.org/officeDocument/2006/relationships/hyperlink" Target="http://www.kobson.nb.rs/nauka_u_srbiji.132.html?autor=Ilic%20Jelena%20T" TargetMode="External"/><Relationship Id="rId98" Type="http://schemas.openxmlformats.org/officeDocument/2006/relationships/hyperlink" Target="http://www.kobson.nb.rs/nauka_u_srbiji.132.html?autor=Cosovic%20Vladan%20R" TargetMode="External"/><Relationship Id="rId121" Type="http://schemas.openxmlformats.org/officeDocument/2006/relationships/hyperlink" Target="http://www.kobson.nb.rs/nauka_u_srbiji.132.html?autor=Pantelic%20Dejan%20V" TargetMode="External"/><Relationship Id="rId142" Type="http://schemas.openxmlformats.org/officeDocument/2006/relationships/hyperlink" Target="http://www.kobson.nb.rs/nauka_u_srbiji.132.html?autor=Kovacevic%20Aleksander%20G" TargetMode="External"/><Relationship Id="rId163" Type="http://schemas.openxmlformats.org/officeDocument/2006/relationships/hyperlink" Target="http://www.kobson.nb.rs/nauka_u_srbiji.132.html?autor=Kovacevic%20Aleksander%20G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kobson.nb.rs/servisi.131.html?issn=1451-3994" TargetMode="External"/><Relationship Id="rId46" Type="http://schemas.openxmlformats.org/officeDocument/2006/relationships/hyperlink" Target="http://www.kobson.nb.rs/nauka_u_srbiji.132.html?autor=Kovacevic%20K" TargetMode="External"/><Relationship Id="rId67" Type="http://schemas.openxmlformats.org/officeDocument/2006/relationships/hyperlink" Target="http://www.kobson.nb.rs/nauka_u_srbiji.132.html?autor=Arsenovic%20Dusan%20M" TargetMode="External"/><Relationship Id="rId116" Type="http://schemas.openxmlformats.org/officeDocument/2006/relationships/hyperlink" Target="http://www.kobson.nb.rs/nauka_u_srbiji.132.html?autor=Krmpot%20Aleksandar%20J" TargetMode="External"/><Relationship Id="rId137" Type="http://schemas.openxmlformats.org/officeDocument/2006/relationships/hyperlink" Target="mailto:kobson@nb.rs?subject=Ispravka%20podataka%20za%20MiuWoS&amp;body=Naslov:%20Sub-Doppler%20absorption%20narrowing%20in%20V,%20Lambda%20and%20N-type%20atom%20at%20intense%20laser%20fields%20(Proceedings%20Paper)%0A%0AAutori:%0AKrmpot%20Aleksandar%20J%0ALekic%20MM%0APanic%20Bratimir%20M%0ALukic%20Dragan%20V%0AKovacevic%20Aleksander%20G%0APantelic%20Dejan%20V%0AJelenkovic%20Branislav%20M" TargetMode="External"/><Relationship Id="rId158" Type="http://schemas.openxmlformats.org/officeDocument/2006/relationships/hyperlink" Target="http://www.kobson.nb.rs/nauka_u_srbiji.132.html?autor=Panic%20Bratimir%20M" TargetMode="External"/><Relationship Id="rId20" Type="http://schemas.openxmlformats.org/officeDocument/2006/relationships/hyperlink" Target="http://www.kobson.nb.rs/nauka_u_srbiji.132.html?autor=Lazarevic%20Djordje%20R" TargetMode="External"/><Relationship Id="rId41" Type="http://schemas.openxmlformats.org/officeDocument/2006/relationships/hyperlink" Target="http://www.kobson.nb.rs/nauka_u_srbiji.132.html?autor=Milosavljevic%20Andjelka" TargetMode="External"/><Relationship Id="rId62" Type="http://schemas.openxmlformats.org/officeDocument/2006/relationships/hyperlink" Target="http://www.kobson.nb.rs/servisi.131.html?issn=0587-4246" TargetMode="External"/><Relationship Id="rId83" Type="http://schemas.openxmlformats.org/officeDocument/2006/relationships/hyperlink" Target="http://www.kobson.nb.rs/nauka_u_srbiji.132.html?autor=Obradovic%20M" TargetMode="External"/><Relationship Id="rId88" Type="http://schemas.openxmlformats.org/officeDocument/2006/relationships/hyperlink" Target="http://www.kobson.nb.rs/servisi.130.html?issn=0587-4246" TargetMode="External"/><Relationship Id="rId111" Type="http://schemas.openxmlformats.org/officeDocument/2006/relationships/hyperlink" Target="http://gateway.isiknowledge.com/gateway/Gateway.cgi?GWVersion=2&amp;SrcAuth=SFX&amp;SrcApp=SFX&amp;DestLinkType=FullRecord&amp;KeyUT=ISI:000251805100042&amp;DestApp=WOS" TargetMode="External"/><Relationship Id="rId132" Type="http://schemas.openxmlformats.org/officeDocument/2006/relationships/hyperlink" Target="http://www.kobson.nb.rs/nauka_u_srbiji.132.html?autor=Panic%20Bratimir%20M" TargetMode="External"/><Relationship Id="rId153" Type="http://schemas.openxmlformats.org/officeDocument/2006/relationships/hyperlink" Target="http://www.kobson.nb.rs/servisi.130.html?issn=0034-6748" TargetMode="External"/><Relationship Id="rId174" Type="http://schemas.openxmlformats.org/officeDocument/2006/relationships/hyperlink" Target="http://www.scopus.com/search/submit/citedby.url?eid=2-s2.0-0035286069&amp;src=s&amp;origin=recordpage" TargetMode="External"/><Relationship Id="rId15" Type="http://schemas.openxmlformats.org/officeDocument/2006/relationships/hyperlink" Target="http://www.kobson.nb.rs/nauka_u_srbiji.132.html?autor=Borna%20Nadezda%20V" TargetMode="External"/><Relationship Id="rId36" Type="http://schemas.openxmlformats.org/officeDocument/2006/relationships/hyperlink" Target="http://gateway.isiknowledge.com/gateway/Gateway.cgi?GWVersion=2&amp;SrcAuth=SFX&amp;SrcApp=SFX&amp;DestLinkType=FullRecord&amp;KeyUT=ISI:000288852700011&amp;DestApp=WOS" TargetMode="External"/><Relationship Id="rId57" Type="http://schemas.openxmlformats.org/officeDocument/2006/relationships/hyperlink" Target="http://www.kobson.nb.rs/nauka_u_srbiji.132.html?autor=Popovic%20M" TargetMode="External"/><Relationship Id="rId106" Type="http://schemas.openxmlformats.org/officeDocument/2006/relationships/hyperlink" Target="http://www.kobson.nb.rs/nauka_u_srbiji.132.html?autor=Sreckovic%20Milesa%20Z" TargetMode="External"/><Relationship Id="rId127" Type="http://schemas.openxmlformats.org/officeDocument/2006/relationships/hyperlink" Target="http://www.kobson.nb.rs/servisi.131.html?issn=1094-40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4</Pages>
  <Words>4633</Words>
  <Characters>26412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Medjunarodni časopisi </vt:lpstr>
    </vt:vector>
  </TitlesOfParts>
  <Company>ETF</Company>
  <LinksUpToDate>false</LinksUpToDate>
  <CharactersWithSpaces>30984</CharactersWithSpaces>
  <SharedDoc>false</SharedDoc>
  <HLinks>
    <vt:vector size="30" baseType="variant"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http://www.opticsexpress.org/</vt:lpwstr>
      </vt:variant>
      <vt:variant>
        <vt:lpwstr/>
      </vt:variant>
      <vt:variant>
        <vt:i4>262153</vt:i4>
      </vt:variant>
      <vt:variant>
        <vt:i4>9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7143529</vt:i4>
      </vt:variant>
      <vt:variant>
        <vt:i4>6</vt:i4>
      </vt:variant>
      <vt:variant>
        <vt:i4>0</vt:i4>
      </vt:variant>
      <vt:variant>
        <vt:i4>5</vt:i4>
      </vt:variant>
      <vt:variant>
        <vt:lpwstr>http://www.kluweronline.com/issn/0261-8028</vt:lpwstr>
      </vt:variant>
      <vt:variant>
        <vt:lpwstr/>
      </vt:variant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http://ojps.aip.org/rsio/</vt:lpwstr>
      </vt:variant>
      <vt:variant>
        <vt:lpwstr/>
      </vt:variant>
      <vt:variant>
        <vt:i4>4915271</vt:i4>
      </vt:variant>
      <vt:variant>
        <vt:i4>0</vt:i4>
      </vt:variant>
      <vt:variant>
        <vt:i4>0</vt:i4>
      </vt:variant>
      <vt:variant>
        <vt:i4>5</vt:i4>
      </vt:variant>
      <vt:variant>
        <vt:lpwstr>http://www.maik.rssi.ru/journals/lasphys/default.htm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Medjunarodni časopisi </dc:title>
  <dc:subject/>
  <dc:creator>Milesa</dc:creator>
  <cp:keywords/>
  <dc:description/>
  <cp:lastModifiedBy>AK</cp:lastModifiedBy>
  <cp:revision>48</cp:revision>
  <cp:lastPrinted>2013-05-16T12:25:00Z</cp:lastPrinted>
  <dcterms:created xsi:type="dcterms:W3CDTF">2013-05-10T11:36:00Z</dcterms:created>
  <dcterms:modified xsi:type="dcterms:W3CDTF">2013-05-16T12:31:00Z</dcterms:modified>
</cp:coreProperties>
</file>